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7AD31" w14:textId="0F95786B" w:rsidR="00F12D59" w:rsidRPr="00F43CC3" w:rsidRDefault="00F12D59" w:rsidP="00F12D59">
      <w:pPr>
        <w:pStyle w:val="Heading5"/>
        <w:numPr>
          <w:ilvl w:val="0"/>
          <w:numId w:val="0"/>
        </w:numPr>
        <w:ind w:left="1008" w:hanging="1008"/>
        <w:rPr>
          <w:noProof/>
          <w:lang w:val="en-CA"/>
        </w:rPr>
      </w:pPr>
      <w:bookmarkStart w:id="0" w:name="_Ref519626026"/>
      <w:bookmarkStart w:id="1" w:name="_Ref521685153"/>
      <w:r>
        <w:rPr>
          <w:noProof/>
          <w:lang w:val="en-CA"/>
        </w:rPr>
        <w:t xml:space="preserve">8.4.5.2.13 </w:t>
      </w:r>
      <w:r w:rsidRPr="00F43CC3">
        <w:rPr>
          <w:noProof/>
          <w:lang w:val="en-CA"/>
        </w:rPr>
        <w:t xml:space="preserve">Specification of INTRA_LT_CCLM, </w:t>
      </w:r>
      <w:r w:rsidRPr="00F43CC3">
        <w:rPr>
          <w:noProof/>
          <w:lang w:val="en-CA" w:eastAsia="ko-KR"/>
        </w:rPr>
        <w:t>INTRA_L_CCLM and INTRA_T_CCLM</w:t>
      </w:r>
      <w:r w:rsidRPr="00F43CC3">
        <w:rPr>
          <w:noProof/>
          <w:lang w:val="en-CA"/>
        </w:rPr>
        <w:t xml:space="preserve"> intra prediction mode</w:t>
      </w:r>
      <w:bookmarkEnd w:id="0"/>
      <w:bookmarkEnd w:id="1"/>
    </w:p>
    <w:p w14:paraId="134C1EB9" w14:textId="77777777" w:rsidR="00F12D59" w:rsidRPr="00F43CC3" w:rsidRDefault="00F12D59" w:rsidP="00F12D59">
      <w:pPr>
        <w:rPr>
          <w:noProof/>
          <w:lang w:val="en-CA"/>
        </w:rPr>
      </w:pPr>
      <w:r w:rsidRPr="00F43CC3">
        <w:rPr>
          <w:noProof/>
          <w:lang w:val="en-CA"/>
        </w:rPr>
        <w:t>Inputs to this process are:</w:t>
      </w:r>
    </w:p>
    <w:p w14:paraId="6A4364AA" w14:textId="77777777" w:rsidR="00F12D59" w:rsidRPr="00F43CC3" w:rsidRDefault="00F12D59" w:rsidP="00F12D59">
      <w:pPr>
        <w:numPr>
          <w:ilvl w:val="0"/>
          <w:numId w:val="2"/>
        </w:numPr>
        <w:ind w:left="400" w:hanging="400"/>
        <w:rPr>
          <w:noProof/>
          <w:lang w:val="en-CA"/>
        </w:rPr>
      </w:pPr>
      <w:r w:rsidRPr="00F43CC3">
        <w:rPr>
          <w:noProof/>
          <w:lang w:val="en-CA" w:eastAsia="ko-KR"/>
        </w:rPr>
        <w:t>the intra prediction mode predModeIntra,</w:t>
      </w:r>
    </w:p>
    <w:p w14:paraId="3679B635" w14:textId="77777777" w:rsidR="00F12D59" w:rsidRPr="00F43CC3" w:rsidRDefault="00F12D59" w:rsidP="00F12D59">
      <w:pPr>
        <w:numPr>
          <w:ilvl w:val="0"/>
          <w:numId w:val="2"/>
        </w:numPr>
        <w:ind w:left="400" w:hanging="400"/>
        <w:rPr>
          <w:noProof/>
          <w:lang w:val="en-CA" w:eastAsia="ko-KR"/>
        </w:rPr>
      </w:pPr>
      <w:r w:rsidRPr="00F43CC3">
        <w:rPr>
          <w:noProof/>
          <w:lang w:val="en-CA" w:eastAsia="ko-KR"/>
        </w:rPr>
        <w:t>a sample location ( xTbC, yTbC ) of the top-left sample of the current transform block relative to the top-left sample of the current picture,</w:t>
      </w:r>
    </w:p>
    <w:p w14:paraId="764FF108" w14:textId="77777777" w:rsidR="00F12D59" w:rsidRPr="00F43CC3" w:rsidRDefault="00F12D59" w:rsidP="00F12D59">
      <w:pPr>
        <w:numPr>
          <w:ilvl w:val="0"/>
          <w:numId w:val="2"/>
        </w:numPr>
        <w:ind w:left="400" w:hanging="400"/>
        <w:rPr>
          <w:rFonts w:eastAsia="Malgun Gothic"/>
          <w:noProof/>
          <w:lang w:val="en-CA" w:eastAsia="ko-KR"/>
        </w:rPr>
      </w:pPr>
      <w:r w:rsidRPr="00F43CC3">
        <w:rPr>
          <w:rFonts w:eastAsia="Malgun Gothic"/>
          <w:noProof/>
          <w:lang w:val="en-CA" w:eastAsia="ko-KR"/>
        </w:rPr>
        <w:t xml:space="preserve">a variable </w:t>
      </w:r>
      <w:r w:rsidRPr="00F43CC3">
        <w:rPr>
          <w:noProof/>
          <w:lang w:val="en-CA" w:eastAsia="ko-KR"/>
        </w:rPr>
        <w:t xml:space="preserve">nTbW </w:t>
      </w:r>
      <w:r w:rsidRPr="00F43CC3">
        <w:rPr>
          <w:rFonts w:eastAsia="Malgun Gothic"/>
          <w:noProof/>
          <w:lang w:val="en-CA" w:eastAsia="ko-KR"/>
        </w:rPr>
        <w:t>specifying the transform block width,</w:t>
      </w:r>
    </w:p>
    <w:p w14:paraId="73DEC1AE" w14:textId="77777777" w:rsidR="00F12D59" w:rsidRPr="00F43CC3" w:rsidRDefault="00F12D59" w:rsidP="00F12D59">
      <w:pPr>
        <w:numPr>
          <w:ilvl w:val="0"/>
          <w:numId w:val="2"/>
        </w:numPr>
        <w:ind w:left="400" w:hanging="400"/>
        <w:rPr>
          <w:rFonts w:eastAsia="Malgun Gothic"/>
          <w:noProof/>
          <w:lang w:val="en-CA" w:eastAsia="ko-KR"/>
        </w:rPr>
      </w:pPr>
      <w:r w:rsidRPr="00F43CC3">
        <w:rPr>
          <w:rFonts w:eastAsia="Malgun Gothic"/>
          <w:noProof/>
          <w:lang w:val="en-CA" w:eastAsia="ko-KR"/>
        </w:rPr>
        <w:t xml:space="preserve">a variable </w:t>
      </w:r>
      <w:r w:rsidRPr="00F43CC3">
        <w:rPr>
          <w:noProof/>
          <w:lang w:val="en-CA" w:eastAsia="ko-KR"/>
        </w:rPr>
        <w:t xml:space="preserve">nTbH </w:t>
      </w:r>
      <w:r w:rsidRPr="00F43CC3">
        <w:rPr>
          <w:rFonts w:eastAsia="Malgun Gothic"/>
          <w:noProof/>
          <w:lang w:val="en-CA" w:eastAsia="ko-KR"/>
        </w:rPr>
        <w:t>specifying the transform block height,</w:t>
      </w:r>
    </w:p>
    <w:p w14:paraId="43B92121" w14:textId="77777777" w:rsidR="00F12D59" w:rsidRPr="00F43CC3" w:rsidRDefault="00F12D59" w:rsidP="00F12D59">
      <w:pPr>
        <w:numPr>
          <w:ilvl w:val="0"/>
          <w:numId w:val="2"/>
        </w:numPr>
        <w:tabs>
          <w:tab w:val="clear" w:pos="794"/>
          <w:tab w:val="left" w:pos="720"/>
        </w:tabs>
        <w:rPr>
          <w:noProof/>
          <w:lang w:val="en-CA" w:eastAsia="ko-KR"/>
        </w:rPr>
      </w:pPr>
      <w:r w:rsidRPr="00F43CC3">
        <w:rPr>
          <w:noProof/>
          <w:lang w:val="en-CA" w:eastAsia="ko-KR"/>
        </w:rPr>
        <w:t>a variable cIdx specifying the colour component of the current block,</w:t>
      </w:r>
    </w:p>
    <w:p w14:paraId="3038BEA3" w14:textId="77777777" w:rsidR="00F12D59" w:rsidRPr="00F43CC3" w:rsidRDefault="00F12D59" w:rsidP="00F12D59">
      <w:pPr>
        <w:numPr>
          <w:ilvl w:val="0"/>
          <w:numId w:val="2"/>
        </w:numPr>
        <w:ind w:left="400" w:hanging="400"/>
        <w:rPr>
          <w:bCs/>
          <w:noProof/>
          <w:lang w:val="en-CA"/>
        </w:rPr>
      </w:pPr>
      <w:r w:rsidRPr="00F43CC3">
        <w:rPr>
          <w:bCs/>
          <w:noProof/>
          <w:lang w:val="en-CA"/>
        </w:rPr>
        <w:t>chroma</w:t>
      </w:r>
      <w:r w:rsidRPr="00F43CC3">
        <w:rPr>
          <w:noProof/>
          <w:lang w:val="en-CA"/>
        </w:rPr>
        <w:t xml:space="preserve"> neighbouring samples p[ x ][ y ], with </w:t>
      </w:r>
      <w:r w:rsidRPr="00F43CC3">
        <w:rPr>
          <w:bCs/>
          <w:noProof/>
          <w:lang w:val="en-CA"/>
        </w:rPr>
        <w:t>x</w:t>
      </w:r>
      <w:r w:rsidRPr="00F43CC3">
        <w:rPr>
          <w:noProof/>
          <w:lang w:val="en-CA" w:eastAsia="ko-KR"/>
        </w:rPr>
        <w:t> </w:t>
      </w:r>
      <w:r w:rsidRPr="00F43CC3">
        <w:rPr>
          <w:bCs/>
          <w:noProof/>
          <w:lang w:val="en-CA"/>
        </w:rPr>
        <w:t>=</w:t>
      </w:r>
      <w:r w:rsidRPr="00F43CC3">
        <w:rPr>
          <w:noProof/>
          <w:lang w:val="en-CA" w:eastAsia="ko-KR"/>
        </w:rPr>
        <w:t> −</w:t>
      </w:r>
      <w:r w:rsidRPr="00F43CC3">
        <w:rPr>
          <w:bCs/>
          <w:noProof/>
          <w:lang w:val="en-CA"/>
        </w:rPr>
        <w:t>1, y = 0..2 * </w:t>
      </w:r>
      <w:r w:rsidRPr="00F43CC3">
        <w:rPr>
          <w:noProof/>
          <w:lang w:val="en-CA" w:eastAsia="ko-KR"/>
        </w:rPr>
        <w:t>nTbH − </w:t>
      </w:r>
      <w:r w:rsidRPr="00F43CC3">
        <w:rPr>
          <w:bCs/>
          <w:noProof/>
          <w:lang w:val="en-CA"/>
        </w:rPr>
        <w:t>1 and x</w:t>
      </w:r>
      <w:r w:rsidRPr="00F43CC3">
        <w:rPr>
          <w:noProof/>
          <w:lang w:val="en-CA" w:eastAsia="ko-KR"/>
        </w:rPr>
        <w:t> </w:t>
      </w:r>
      <w:r w:rsidRPr="00F43CC3">
        <w:rPr>
          <w:bCs/>
          <w:noProof/>
          <w:lang w:val="en-CA"/>
        </w:rPr>
        <w:t>=</w:t>
      </w:r>
      <w:r w:rsidRPr="00F43CC3">
        <w:rPr>
          <w:noProof/>
          <w:lang w:val="en-CA" w:eastAsia="ko-KR"/>
        </w:rPr>
        <w:t> </w:t>
      </w:r>
      <w:r w:rsidRPr="00F43CC3">
        <w:rPr>
          <w:bCs/>
          <w:noProof/>
          <w:lang w:val="en-CA"/>
        </w:rPr>
        <w:t>0.. 2 * </w:t>
      </w:r>
      <w:r w:rsidRPr="00F43CC3">
        <w:rPr>
          <w:noProof/>
          <w:lang w:val="en-CA" w:eastAsia="ko-KR"/>
        </w:rPr>
        <w:t>nTbW − </w:t>
      </w:r>
      <w:r w:rsidRPr="00F43CC3">
        <w:rPr>
          <w:bCs/>
          <w:noProof/>
          <w:lang w:val="en-CA"/>
        </w:rPr>
        <w:t>1, y</w:t>
      </w:r>
      <w:r w:rsidRPr="00F43CC3">
        <w:rPr>
          <w:noProof/>
          <w:lang w:val="en-CA" w:eastAsia="ko-KR"/>
        </w:rPr>
        <w:t> </w:t>
      </w:r>
      <w:r w:rsidRPr="00F43CC3">
        <w:rPr>
          <w:bCs/>
          <w:noProof/>
          <w:lang w:val="en-CA"/>
        </w:rPr>
        <w:t>=</w:t>
      </w:r>
      <w:r w:rsidRPr="00F43CC3">
        <w:rPr>
          <w:noProof/>
          <w:lang w:val="en-CA" w:eastAsia="ko-KR"/>
        </w:rPr>
        <w:t> − </w:t>
      </w:r>
      <w:r w:rsidRPr="00F43CC3">
        <w:rPr>
          <w:bCs/>
          <w:noProof/>
          <w:lang w:val="en-CA"/>
        </w:rPr>
        <w:t>1.</w:t>
      </w:r>
    </w:p>
    <w:p w14:paraId="0BF65047" w14:textId="77777777" w:rsidR="00F12D59" w:rsidRPr="00F43CC3" w:rsidRDefault="00F12D59" w:rsidP="00F12D59">
      <w:pPr>
        <w:rPr>
          <w:noProof/>
          <w:lang w:val="en-CA" w:eastAsia="ko-KR"/>
        </w:rPr>
      </w:pPr>
      <w:r w:rsidRPr="00F43CC3">
        <w:rPr>
          <w:noProof/>
          <w:lang w:val="en-CA"/>
        </w:rPr>
        <w:t>Output of this process are</w:t>
      </w:r>
      <w:r w:rsidRPr="00F43CC3">
        <w:rPr>
          <w:noProof/>
          <w:lang w:val="en-CA" w:eastAsia="ko-KR"/>
        </w:rPr>
        <w:t xml:space="preserve"> predicted samples predSamples[ x ][ y ], with </w:t>
      </w:r>
      <w:r w:rsidRPr="00F43CC3">
        <w:rPr>
          <w:bCs/>
          <w:noProof/>
          <w:lang w:val="en-CA"/>
        </w:rPr>
        <w:t>x</w:t>
      </w:r>
      <w:r w:rsidRPr="00F43CC3">
        <w:rPr>
          <w:noProof/>
          <w:lang w:val="en-CA" w:eastAsia="ko-KR"/>
        </w:rPr>
        <w:t> </w:t>
      </w:r>
      <w:r w:rsidRPr="00F43CC3">
        <w:rPr>
          <w:bCs/>
          <w:noProof/>
          <w:lang w:val="en-CA"/>
        </w:rPr>
        <w:t>=</w:t>
      </w:r>
      <w:r w:rsidRPr="00F43CC3">
        <w:rPr>
          <w:noProof/>
          <w:lang w:val="en-CA" w:eastAsia="ko-KR"/>
        </w:rPr>
        <w:t> </w:t>
      </w:r>
      <w:r w:rsidRPr="00F43CC3">
        <w:rPr>
          <w:bCs/>
          <w:noProof/>
          <w:lang w:val="en-CA"/>
        </w:rPr>
        <w:t>0..</w:t>
      </w:r>
      <w:r w:rsidRPr="00F43CC3">
        <w:rPr>
          <w:noProof/>
          <w:lang w:val="en-CA" w:eastAsia="ko-KR"/>
        </w:rPr>
        <w:t>nTbW − </w:t>
      </w:r>
      <w:r w:rsidRPr="00F43CC3">
        <w:rPr>
          <w:bCs/>
          <w:noProof/>
          <w:lang w:val="en-CA"/>
        </w:rPr>
        <w:t>1</w:t>
      </w:r>
      <w:r w:rsidRPr="00F43CC3">
        <w:rPr>
          <w:noProof/>
          <w:lang w:val="en-CA" w:eastAsia="ko-KR"/>
        </w:rPr>
        <w:t>, </w:t>
      </w:r>
      <w:r w:rsidRPr="00F43CC3">
        <w:rPr>
          <w:bCs/>
          <w:noProof/>
          <w:lang w:val="en-CA"/>
        </w:rPr>
        <w:t>y = 0..</w:t>
      </w:r>
      <w:r w:rsidRPr="00F43CC3">
        <w:rPr>
          <w:noProof/>
          <w:lang w:val="en-CA" w:eastAsia="ko-KR"/>
        </w:rPr>
        <w:t>nTbH − </w:t>
      </w:r>
      <w:r w:rsidRPr="00F43CC3">
        <w:rPr>
          <w:bCs/>
          <w:noProof/>
          <w:lang w:val="en-CA"/>
        </w:rPr>
        <w:t>1</w:t>
      </w:r>
      <w:r w:rsidRPr="00F43CC3">
        <w:rPr>
          <w:noProof/>
          <w:lang w:val="en-CA" w:eastAsia="ko-KR"/>
        </w:rPr>
        <w:t>.</w:t>
      </w:r>
    </w:p>
    <w:p w14:paraId="03727E33" w14:textId="77777777" w:rsidR="00F12D59" w:rsidRPr="00F43CC3" w:rsidRDefault="00F12D59" w:rsidP="00F12D59">
      <w:p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  <w:tab w:val="left" w:pos="2977"/>
        </w:tabs>
        <w:rPr>
          <w:rFonts w:eastAsia="Malgun Gothic"/>
          <w:noProof/>
          <w:lang w:val="en-CA" w:eastAsia="ko-KR"/>
        </w:rPr>
      </w:pPr>
      <w:r w:rsidRPr="00F43CC3">
        <w:rPr>
          <w:rFonts w:eastAsia="Malgun Gothic"/>
          <w:noProof/>
          <w:lang w:val="en-CA" w:eastAsia="ko-KR"/>
        </w:rPr>
        <w:t>The current luma location ( xTbY, yTbY ) is derived as follows:</w:t>
      </w:r>
    </w:p>
    <w:p w14:paraId="5A602C2A" w14:textId="77777777" w:rsidR="00F12D59" w:rsidRPr="00F43CC3" w:rsidRDefault="00F12D59" w:rsidP="00F12D5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 w:firstLine="158"/>
        <w:rPr>
          <w:noProof/>
          <w:lang w:val="en-CA" w:eastAsia="ko-KR"/>
        </w:rPr>
      </w:pPr>
      <w:r w:rsidRPr="00F43CC3">
        <w:rPr>
          <w:noProof/>
          <w:lang w:val="en-CA"/>
        </w:rPr>
        <w:t>( xTbY, yTbY )  =  ( xTbC &lt;&lt; ( SubWidthC </w:t>
      </w:r>
      <w:r w:rsidRPr="00F43CC3">
        <w:rPr>
          <w:noProof/>
          <w:lang w:val="en-CA" w:eastAsia="ko-KR"/>
        </w:rPr>
        <w:t>− </w:t>
      </w:r>
      <w:r w:rsidRPr="00F43CC3">
        <w:rPr>
          <w:noProof/>
          <w:lang w:val="en-CA"/>
        </w:rPr>
        <w:t>1 ), yTbC &lt;&lt; ( SubHeightC </w:t>
      </w:r>
      <w:r w:rsidRPr="00F43CC3">
        <w:rPr>
          <w:noProof/>
          <w:lang w:val="en-CA" w:eastAsia="ko-KR"/>
        </w:rPr>
        <w:t>−</w:t>
      </w:r>
      <w:r w:rsidRPr="00F43CC3">
        <w:rPr>
          <w:noProof/>
          <w:lang w:val="en-CA"/>
        </w:rPr>
        <w:t> 1 ) )</w:t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/>
        </w:rPr>
        <w:t>(</w:t>
      </w:r>
      <w:r w:rsidRPr="00F43CC3">
        <w:rPr>
          <w:noProof/>
          <w:lang w:val="en-CA"/>
        </w:rPr>
        <w:fldChar w:fldCharType="begin" w:fldLock="1"/>
      </w:r>
      <w:r w:rsidRPr="00F43CC3">
        <w:rPr>
          <w:noProof/>
          <w:lang w:val="en-CA"/>
        </w:rPr>
        <w:instrText xml:space="preserve"> SEQ Equation \* ARABIC </w:instrText>
      </w:r>
      <w:r w:rsidRPr="00F43CC3">
        <w:rPr>
          <w:noProof/>
          <w:lang w:val="en-CA"/>
        </w:rPr>
        <w:fldChar w:fldCharType="separate"/>
      </w:r>
      <w:r>
        <w:rPr>
          <w:noProof/>
          <w:lang w:val="en-CA"/>
        </w:rPr>
        <w:t>351</w:t>
      </w:r>
      <w:r w:rsidRPr="00F43CC3">
        <w:rPr>
          <w:noProof/>
          <w:lang w:val="en-CA"/>
        </w:rPr>
        <w:fldChar w:fldCharType="end"/>
      </w:r>
      <w:r w:rsidRPr="00F43CC3">
        <w:rPr>
          <w:noProof/>
          <w:lang w:val="en-CA"/>
        </w:rPr>
        <w:t>)</w:t>
      </w:r>
    </w:p>
    <w:p w14:paraId="368B2598" w14:textId="77777777" w:rsidR="00F12D59" w:rsidRPr="00F43CC3" w:rsidRDefault="00F12D59" w:rsidP="00F12D59">
      <w:p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18"/>
          <w:tab w:val="left" w:pos="2977"/>
        </w:tabs>
        <w:rPr>
          <w:noProof/>
          <w:lang w:val="en-CA" w:eastAsia="ko-KR"/>
        </w:rPr>
      </w:pPr>
      <w:r w:rsidRPr="00F43CC3">
        <w:rPr>
          <w:noProof/>
          <w:lang w:val="en-CA" w:eastAsia="ko-KR"/>
        </w:rPr>
        <w:t>The variables</w:t>
      </w:r>
      <w:r w:rsidRPr="00F43CC3" w:rsidDel="00A936CA">
        <w:rPr>
          <w:noProof/>
          <w:lang w:val="en-CA"/>
        </w:rPr>
        <w:t xml:space="preserve"> </w:t>
      </w:r>
      <w:r w:rsidRPr="00F43CC3">
        <w:rPr>
          <w:noProof/>
          <w:lang w:val="en-CA"/>
        </w:rPr>
        <w:t>availL, availT and availTL are derived as follows</w:t>
      </w:r>
      <w:r w:rsidRPr="00F43CC3">
        <w:rPr>
          <w:noProof/>
          <w:lang w:val="en-CA" w:eastAsia="ko-KR"/>
        </w:rPr>
        <w:t>:</w:t>
      </w:r>
    </w:p>
    <w:p w14:paraId="132E05FF" w14:textId="77777777" w:rsidR="00F12D59" w:rsidRPr="00F43CC3" w:rsidRDefault="00F12D59" w:rsidP="00F12D59">
      <w:pPr>
        <w:numPr>
          <w:ilvl w:val="0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701"/>
        </w:tabs>
        <w:rPr>
          <w:noProof/>
          <w:lang w:val="en-CA"/>
        </w:rPr>
      </w:pPr>
      <w:r w:rsidRPr="00F43CC3">
        <w:rPr>
          <w:noProof/>
          <w:lang w:val="en-CA"/>
        </w:rPr>
        <w:t xml:space="preserve">The derivation process for neighbouring block availability as specified in </w:t>
      </w:r>
      <w:r w:rsidRPr="00F43CC3">
        <w:rPr>
          <w:noProof/>
          <w:lang w:val="en-CA" w:eastAsia="ko-KR"/>
        </w:rPr>
        <w:t>clause </w:t>
      </w:r>
      <w:r w:rsidRPr="00F43CC3">
        <w:rPr>
          <w:noProof/>
          <w:lang w:val="en-CA" w:eastAsia="ko-KR"/>
        </w:rPr>
        <w:fldChar w:fldCharType="begin" w:fldLock="1"/>
      </w:r>
      <w:r w:rsidRPr="00F43CC3">
        <w:rPr>
          <w:noProof/>
          <w:lang w:val="en-CA" w:eastAsia="ko-KR"/>
        </w:rPr>
        <w:instrText xml:space="preserve"> REF _Ref331179883 \r \h </w:instrText>
      </w:r>
      <w:r w:rsidRPr="00F43CC3">
        <w:rPr>
          <w:noProof/>
          <w:lang w:val="en-CA" w:eastAsia="ko-KR"/>
        </w:rPr>
      </w:r>
      <w:r w:rsidRPr="00F43CC3">
        <w:rPr>
          <w:noProof/>
          <w:lang w:val="en-CA" w:eastAsia="ko-KR"/>
        </w:rPr>
        <w:fldChar w:fldCharType="separate"/>
      </w:r>
      <w:r>
        <w:rPr>
          <w:noProof/>
          <w:lang w:val="en-CA" w:eastAsia="ko-KR"/>
        </w:rPr>
        <w:t>6.4.4</w:t>
      </w:r>
      <w:r w:rsidRPr="00F43CC3">
        <w:rPr>
          <w:noProof/>
          <w:lang w:val="en-CA" w:eastAsia="ko-KR"/>
        </w:rPr>
        <w:fldChar w:fldCharType="end"/>
      </w:r>
      <w:r w:rsidRPr="00F43CC3">
        <w:rPr>
          <w:noProof/>
          <w:lang w:val="en-CA"/>
        </w:rPr>
        <w:t xml:space="preserve"> is </w:t>
      </w:r>
      <w:r w:rsidRPr="00F43CC3">
        <w:rPr>
          <w:noProof/>
          <w:lang w:val="en-CA" w:eastAsia="ko-KR"/>
        </w:rPr>
        <w:t xml:space="preserve">invoked with </w:t>
      </w:r>
      <w:r w:rsidRPr="00F43CC3">
        <w:rPr>
          <w:noProof/>
          <w:lang w:val="en-CA"/>
        </w:rPr>
        <w:t xml:space="preserve">the current luma location </w:t>
      </w:r>
      <w:r w:rsidRPr="00F43CC3">
        <w:rPr>
          <w:noProof/>
          <w:lang w:val="en-CA" w:eastAsia="ko-KR"/>
        </w:rPr>
        <w:t xml:space="preserve">( xCurr, yCurr ) set equal to ( xTbY, yTbY ), the neighbouring luma location </w:t>
      </w:r>
      <w:r w:rsidRPr="00F43CC3">
        <w:rPr>
          <w:noProof/>
          <w:lang w:val="en-CA"/>
        </w:rPr>
        <w:t>( xTbY </w:t>
      </w:r>
      <w:r w:rsidRPr="00F43CC3">
        <w:rPr>
          <w:noProof/>
          <w:lang w:val="en-CA" w:eastAsia="ko-KR"/>
        </w:rPr>
        <w:t>− </w:t>
      </w:r>
      <w:r w:rsidRPr="00F43CC3">
        <w:rPr>
          <w:noProof/>
          <w:lang w:val="en-CA"/>
        </w:rPr>
        <w:t>1, yTbY ), checkPredModeY</w:t>
      </w:r>
      <w:r w:rsidRPr="00F43CC3">
        <w:rPr>
          <w:noProof/>
          <w:lang w:val="en-CA" w:eastAsia="ko-KR"/>
        </w:rPr>
        <w:t xml:space="preserve"> set equal to FALSE, </w:t>
      </w:r>
      <w:r w:rsidRPr="00F43CC3">
        <w:rPr>
          <w:noProof/>
          <w:lang w:val="en-CA"/>
        </w:rPr>
        <w:t>and cIdx</w:t>
      </w:r>
      <w:r w:rsidRPr="00F43CC3">
        <w:rPr>
          <w:noProof/>
          <w:lang w:val="en-CA" w:eastAsia="ko-KR"/>
        </w:rPr>
        <w:t xml:space="preserve"> as inputs,</w:t>
      </w:r>
      <w:r w:rsidRPr="00F43CC3">
        <w:rPr>
          <w:noProof/>
          <w:lang w:val="en-CA"/>
        </w:rPr>
        <w:t xml:space="preserve"> and the output is assigned to availL.</w:t>
      </w:r>
    </w:p>
    <w:p w14:paraId="67A8CFF1" w14:textId="77777777" w:rsidR="00F12D59" w:rsidRPr="00F43CC3" w:rsidRDefault="00F12D59" w:rsidP="00F12D59">
      <w:pPr>
        <w:numPr>
          <w:ilvl w:val="0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701"/>
        </w:tabs>
        <w:rPr>
          <w:noProof/>
          <w:lang w:val="en-CA"/>
        </w:rPr>
      </w:pPr>
      <w:r w:rsidRPr="00F43CC3">
        <w:rPr>
          <w:noProof/>
          <w:lang w:val="en-CA"/>
        </w:rPr>
        <w:t xml:space="preserve">The derivation process for neighbouring block availability as specified in </w:t>
      </w:r>
      <w:r w:rsidRPr="00F43CC3">
        <w:rPr>
          <w:noProof/>
          <w:lang w:val="en-CA" w:eastAsia="ko-KR"/>
        </w:rPr>
        <w:t>clause </w:t>
      </w:r>
      <w:r w:rsidRPr="00F43CC3">
        <w:rPr>
          <w:noProof/>
          <w:lang w:val="en-CA" w:eastAsia="ko-KR"/>
        </w:rPr>
        <w:fldChar w:fldCharType="begin" w:fldLock="1"/>
      </w:r>
      <w:r w:rsidRPr="00F43CC3">
        <w:rPr>
          <w:noProof/>
          <w:lang w:val="en-CA" w:eastAsia="ko-KR"/>
        </w:rPr>
        <w:instrText xml:space="preserve"> REF _Ref331179883 \r \h </w:instrText>
      </w:r>
      <w:r w:rsidRPr="00F43CC3">
        <w:rPr>
          <w:noProof/>
          <w:lang w:val="en-CA" w:eastAsia="ko-KR"/>
        </w:rPr>
      </w:r>
      <w:r w:rsidRPr="00F43CC3">
        <w:rPr>
          <w:noProof/>
          <w:lang w:val="en-CA" w:eastAsia="ko-KR"/>
        </w:rPr>
        <w:fldChar w:fldCharType="separate"/>
      </w:r>
      <w:r>
        <w:rPr>
          <w:noProof/>
          <w:lang w:val="en-CA" w:eastAsia="ko-KR"/>
        </w:rPr>
        <w:t>6.4.4</w:t>
      </w:r>
      <w:r w:rsidRPr="00F43CC3">
        <w:rPr>
          <w:noProof/>
          <w:lang w:val="en-CA" w:eastAsia="ko-KR"/>
        </w:rPr>
        <w:fldChar w:fldCharType="end"/>
      </w:r>
      <w:r w:rsidRPr="00F43CC3">
        <w:rPr>
          <w:noProof/>
          <w:lang w:val="en-CA"/>
        </w:rPr>
        <w:t xml:space="preserve"> is </w:t>
      </w:r>
      <w:r w:rsidRPr="00F43CC3">
        <w:rPr>
          <w:noProof/>
          <w:lang w:val="en-CA" w:eastAsia="ko-KR"/>
        </w:rPr>
        <w:t xml:space="preserve">invoked with </w:t>
      </w:r>
      <w:r w:rsidRPr="00F43CC3">
        <w:rPr>
          <w:noProof/>
          <w:lang w:val="en-CA"/>
        </w:rPr>
        <w:t xml:space="preserve">the current luma location </w:t>
      </w:r>
      <w:r w:rsidRPr="00F43CC3">
        <w:rPr>
          <w:noProof/>
          <w:lang w:val="en-CA" w:eastAsia="ko-KR"/>
        </w:rPr>
        <w:t xml:space="preserve">( xCurr, yCurr ) set equal to ( xTbY, yTbY ), the neighbouring luma location </w:t>
      </w:r>
      <w:r w:rsidRPr="00F43CC3">
        <w:rPr>
          <w:noProof/>
          <w:lang w:val="en-CA"/>
        </w:rPr>
        <w:t>( xTbY, yTbY </w:t>
      </w:r>
      <w:r w:rsidRPr="00F43CC3">
        <w:rPr>
          <w:noProof/>
          <w:lang w:val="en-CA" w:eastAsia="ko-KR"/>
        </w:rPr>
        <w:t>− </w:t>
      </w:r>
      <w:r w:rsidRPr="00F43CC3">
        <w:rPr>
          <w:noProof/>
          <w:lang w:val="en-CA"/>
        </w:rPr>
        <w:t>1 ), checkPredModeY</w:t>
      </w:r>
      <w:r w:rsidRPr="00F43CC3">
        <w:rPr>
          <w:noProof/>
          <w:lang w:val="en-CA" w:eastAsia="ko-KR"/>
        </w:rPr>
        <w:t xml:space="preserve"> set equal to FALSE, </w:t>
      </w:r>
      <w:r w:rsidRPr="00F43CC3">
        <w:rPr>
          <w:noProof/>
          <w:lang w:val="en-CA"/>
        </w:rPr>
        <w:t>and cIdx</w:t>
      </w:r>
      <w:r w:rsidRPr="00F43CC3">
        <w:rPr>
          <w:noProof/>
          <w:lang w:val="en-CA" w:eastAsia="ko-KR"/>
        </w:rPr>
        <w:t xml:space="preserve"> as inputs,</w:t>
      </w:r>
      <w:r w:rsidRPr="00F43CC3">
        <w:rPr>
          <w:noProof/>
          <w:lang w:val="en-CA"/>
        </w:rPr>
        <w:t xml:space="preserve"> and the output is assigned to availT.</w:t>
      </w:r>
    </w:p>
    <w:p w14:paraId="523E3541" w14:textId="77777777" w:rsidR="00F12D59" w:rsidRPr="00F43CC3" w:rsidRDefault="00F12D59" w:rsidP="00F12D59">
      <w:pPr>
        <w:numPr>
          <w:ilvl w:val="0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701"/>
        </w:tabs>
        <w:rPr>
          <w:noProof/>
          <w:lang w:val="en-CA"/>
        </w:rPr>
      </w:pPr>
      <w:r w:rsidRPr="00F43CC3">
        <w:rPr>
          <w:noProof/>
          <w:lang w:val="en-CA"/>
        </w:rPr>
        <w:t>The variable availTL is derived as follows:</w:t>
      </w:r>
    </w:p>
    <w:p w14:paraId="378DDD40" w14:textId="77777777" w:rsidR="00F12D59" w:rsidRPr="00F43CC3" w:rsidRDefault="00F12D59" w:rsidP="00F12D5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 w:firstLine="158"/>
        <w:rPr>
          <w:noProof/>
          <w:lang w:val="en-CA" w:eastAsia="ko-KR"/>
        </w:rPr>
      </w:pPr>
      <w:r w:rsidRPr="00F43CC3">
        <w:rPr>
          <w:noProof/>
          <w:lang w:val="en-CA"/>
        </w:rPr>
        <w:t>availTL  =  availL  &amp;&amp;  availT</w:t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/>
        </w:rPr>
        <w:t>(</w:t>
      </w:r>
      <w:r w:rsidRPr="00F43CC3">
        <w:rPr>
          <w:noProof/>
          <w:lang w:val="en-CA"/>
        </w:rPr>
        <w:fldChar w:fldCharType="begin" w:fldLock="1"/>
      </w:r>
      <w:r w:rsidRPr="00F43CC3">
        <w:rPr>
          <w:noProof/>
          <w:lang w:val="en-CA"/>
        </w:rPr>
        <w:instrText xml:space="preserve"> SEQ Equation \* ARABIC </w:instrText>
      </w:r>
      <w:r w:rsidRPr="00F43CC3">
        <w:rPr>
          <w:noProof/>
          <w:lang w:val="en-CA"/>
        </w:rPr>
        <w:fldChar w:fldCharType="separate"/>
      </w:r>
      <w:r>
        <w:rPr>
          <w:noProof/>
          <w:lang w:val="en-CA"/>
        </w:rPr>
        <w:t>352</w:t>
      </w:r>
      <w:r w:rsidRPr="00F43CC3">
        <w:rPr>
          <w:noProof/>
          <w:lang w:val="en-CA"/>
        </w:rPr>
        <w:fldChar w:fldCharType="end"/>
      </w:r>
      <w:r w:rsidRPr="00F43CC3">
        <w:rPr>
          <w:noProof/>
          <w:lang w:val="en-CA"/>
        </w:rPr>
        <w:t>)</w:t>
      </w:r>
    </w:p>
    <w:p w14:paraId="586DA389" w14:textId="77777777" w:rsidR="00F12D59" w:rsidRPr="00F43CC3" w:rsidRDefault="00F12D59" w:rsidP="00F12D59">
      <w:pPr>
        <w:numPr>
          <w:ilvl w:val="0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709"/>
          <w:tab w:val="left" w:pos="1080"/>
          <w:tab w:val="left" w:pos="1418"/>
          <w:tab w:val="left" w:pos="1701"/>
        </w:tabs>
        <w:rPr>
          <w:rFonts w:eastAsia="Malgun Gothic"/>
          <w:noProof/>
          <w:lang w:val="en-CA" w:eastAsia="ko-KR"/>
        </w:rPr>
      </w:pPr>
      <w:r w:rsidRPr="00F43CC3">
        <w:rPr>
          <w:rFonts w:eastAsia="Malgun Gothic"/>
          <w:noProof/>
          <w:lang w:val="en-CA" w:eastAsia="ko-KR"/>
        </w:rPr>
        <w:t>The number of available top-right neighbouring chroma samples numTopRight is derived as follows:</w:t>
      </w:r>
    </w:p>
    <w:p w14:paraId="01279CF5" w14:textId="77777777" w:rsidR="00F12D59" w:rsidRPr="00F43CC3" w:rsidRDefault="00F12D59" w:rsidP="00F12D59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09"/>
          <w:tab w:val="left" w:pos="1080"/>
          <w:tab w:val="left" w:pos="1418"/>
          <w:tab w:val="left" w:pos="1701"/>
        </w:tabs>
        <w:ind w:left="720" w:hanging="310"/>
        <w:rPr>
          <w:rFonts w:eastAsia="Malgun Gothic"/>
          <w:noProof/>
          <w:lang w:val="en-CA" w:eastAsia="ko-KR"/>
        </w:rPr>
      </w:pPr>
      <w:r w:rsidRPr="00F43CC3">
        <w:rPr>
          <w:rFonts w:eastAsia="Malgun Gothic"/>
          <w:noProof/>
          <w:lang w:val="en-CA" w:eastAsia="ko-KR"/>
        </w:rPr>
        <w:t>The variable numTopRight is set equal to 0 and availTR is set equal to TRUE.</w:t>
      </w:r>
    </w:p>
    <w:p w14:paraId="67BD22D7" w14:textId="77777777" w:rsidR="00F12D59" w:rsidRPr="00F43CC3" w:rsidRDefault="00F12D59" w:rsidP="00F12D59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09"/>
          <w:tab w:val="left" w:pos="1080"/>
          <w:tab w:val="left" w:pos="1418"/>
          <w:tab w:val="left" w:pos="1701"/>
        </w:tabs>
        <w:ind w:left="720" w:hanging="310"/>
        <w:rPr>
          <w:rFonts w:eastAsia="Malgun Gothic"/>
          <w:noProof/>
          <w:lang w:val="en-CA" w:eastAsia="ko-KR"/>
        </w:rPr>
      </w:pPr>
      <w:r w:rsidRPr="00F43CC3">
        <w:rPr>
          <w:rFonts w:eastAsia="Malgun Gothic"/>
          <w:noProof/>
          <w:lang w:val="en-CA" w:eastAsia="ko-KR"/>
        </w:rPr>
        <w:t>When predModeIntra is equal to INTRA_T_CCLM, the following applies for x = nTbW..2 * nTbW</w:t>
      </w:r>
      <w:r w:rsidRPr="00F43CC3">
        <w:rPr>
          <w:noProof/>
          <w:lang w:val="en-CA" w:eastAsia="ko-KR"/>
        </w:rPr>
        <w:t xml:space="preserve"> − 1 </w:t>
      </w:r>
      <w:r w:rsidRPr="00F43CC3">
        <w:rPr>
          <w:rFonts w:eastAsia="Malgun Gothic"/>
          <w:noProof/>
          <w:lang w:val="en-CA" w:eastAsia="ko-KR"/>
        </w:rPr>
        <w:t>until availTR is equal to FALSE or x is equal to 2 * nTbW</w:t>
      </w:r>
      <w:r w:rsidRPr="00F43CC3">
        <w:rPr>
          <w:noProof/>
          <w:lang w:val="en-CA" w:eastAsia="ko-KR"/>
        </w:rPr>
        <w:t> − 1</w:t>
      </w:r>
      <w:r w:rsidRPr="00F43CC3">
        <w:rPr>
          <w:rFonts w:eastAsia="Malgun Gothic"/>
          <w:noProof/>
          <w:lang w:val="en-CA" w:eastAsia="ko-KR"/>
        </w:rPr>
        <w:t>:</w:t>
      </w:r>
    </w:p>
    <w:p w14:paraId="5DEE8904" w14:textId="77777777" w:rsidR="00F12D59" w:rsidRPr="00F43CC3" w:rsidRDefault="00F12D59" w:rsidP="00F12D59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1418"/>
          <w:tab w:val="left" w:pos="1701"/>
        </w:tabs>
        <w:ind w:left="1080" w:hanging="360"/>
        <w:rPr>
          <w:rFonts w:eastAsia="Malgun Gothic"/>
          <w:noProof/>
          <w:lang w:val="en-CA" w:eastAsia="ko-KR"/>
        </w:rPr>
      </w:pPr>
      <w:r w:rsidRPr="00F43CC3">
        <w:rPr>
          <w:noProof/>
          <w:lang w:val="en-CA" w:eastAsia="ko-KR"/>
        </w:rPr>
        <w:t xml:space="preserve">The </w:t>
      </w:r>
      <w:r w:rsidRPr="00F43CC3">
        <w:rPr>
          <w:noProof/>
          <w:lang w:val="en-CA"/>
        </w:rPr>
        <w:t>derivation process for neighbouring block availability</w:t>
      </w:r>
      <w:r w:rsidRPr="00F43CC3">
        <w:rPr>
          <w:noProof/>
          <w:lang w:val="en-CA" w:eastAsia="ko-KR"/>
        </w:rPr>
        <w:t xml:space="preserve"> as specified in clause </w:t>
      </w:r>
      <w:r w:rsidRPr="00F43CC3">
        <w:rPr>
          <w:noProof/>
          <w:lang w:val="en-CA" w:eastAsia="ko-KR"/>
        </w:rPr>
        <w:fldChar w:fldCharType="begin" w:fldLock="1"/>
      </w:r>
      <w:r w:rsidRPr="00F43CC3">
        <w:rPr>
          <w:noProof/>
          <w:lang w:val="en-CA" w:eastAsia="ko-KR"/>
        </w:rPr>
        <w:instrText xml:space="preserve"> REF _Ref331179883 \r \h </w:instrText>
      </w:r>
      <w:r w:rsidRPr="00F43CC3">
        <w:rPr>
          <w:noProof/>
          <w:lang w:val="en-CA" w:eastAsia="ko-KR"/>
        </w:rPr>
      </w:r>
      <w:r w:rsidRPr="00F43CC3">
        <w:rPr>
          <w:noProof/>
          <w:lang w:val="en-CA" w:eastAsia="ko-KR"/>
        </w:rPr>
        <w:fldChar w:fldCharType="separate"/>
      </w:r>
      <w:r>
        <w:rPr>
          <w:noProof/>
          <w:lang w:val="en-CA" w:eastAsia="ko-KR"/>
        </w:rPr>
        <w:t>6.4.4</w:t>
      </w:r>
      <w:r w:rsidRPr="00F43CC3">
        <w:rPr>
          <w:noProof/>
          <w:lang w:val="en-CA" w:eastAsia="ko-KR"/>
        </w:rPr>
        <w:fldChar w:fldCharType="end"/>
      </w:r>
      <w:r w:rsidRPr="00F43CC3">
        <w:rPr>
          <w:noProof/>
          <w:lang w:val="en-CA" w:eastAsia="ko-KR"/>
        </w:rPr>
        <w:t xml:space="preserve"> is invoked with </w:t>
      </w:r>
      <w:r w:rsidRPr="00F43CC3">
        <w:rPr>
          <w:noProof/>
          <w:lang w:val="en-CA"/>
        </w:rPr>
        <w:t xml:space="preserve">the current luma location </w:t>
      </w:r>
      <w:r w:rsidRPr="00F43CC3">
        <w:rPr>
          <w:noProof/>
          <w:lang w:val="en-CA" w:eastAsia="ko-KR"/>
        </w:rPr>
        <w:t>( xCurr, yCurr ) set equal to ( xTbY , yTbY ) the neighbouring luma location ( xTbY + x, yTbY − 1 )</w:t>
      </w:r>
      <w:r w:rsidRPr="00F43CC3">
        <w:rPr>
          <w:noProof/>
          <w:lang w:val="en-CA"/>
        </w:rPr>
        <w:t>, checkPredModeY</w:t>
      </w:r>
      <w:r w:rsidRPr="00F43CC3">
        <w:rPr>
          <w:noProof/>
          <w:lang w:val="en-CA" w:eastAsia="ko-KR"/>
        </w:rPr>
        <w:t xml:space="preserve"> set equal to FALSE, </w:t>
      </w:r>
      <w:r w:rsidRPr="00F43CC3">
        <w:rPr>
          <w:noProof/>
          <w:lang w:val="en-CA"/>
        </w:rPr>
        <w:t>and cIdx</w:t>
      </w:r>
      <w:r w:rsidRPr="00F43CC3">
        <w:rPr>
          <w:noProof/>
          <w:lang w:val="en-CA" w:eastAsia="ko-KR"/>
        </w:rPr>
        <w:t xml:space="preserve"> as inputs, and the output is assigned to availTR</w:t>
      </w:r>
    </w:p>
    <w:p w14:paraId="230B4DE0" w14:textId="77777777" w:rsidR="00F12D59" w:rsidRPr="00F43CC3" w:rsidRDefault="00F12D59" w:rsidP="00F12D59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1418"/>
          <w:tab w:val="left" w:pos="1701"/>
        </w:tabs>
        <w:ind w:left="1080" w:hanging="360"/>
        <w:rPr>
          <w:rFonts w:eastAsia="Malgun Gothic"/>
          <w:noProof/>
          <w:lang w:val="en-CA" w:eastAsia="ko-KR"/>
        </w:rPr>
      </w:pPr>
      <w:r w:rsidRPr="00F43CC3">
        <w:rPr>
          <w:rFonts w:eastAsia="Malgun Gothic"/>
          <w:noProof/>
          <w:lang w:val="en-CA" w:eastAsia="ko-KR"/>
        </w:rPr>
        <w:t>When availTR is equal to TRUE, numTopRight is incremented by one.</w:t>
      </w:r>
    </w:p>
    <w:p w14:paraId="03B741AD" w14:textId="77777777" w:rsidR="00F12D59" w:rsidRPr="00F43CC3" w:rsidRDefault="00F12D59" w:rsidP="00F12D59">
      <w:pPr>
        <w:numPr>
          <w:ilvl w:val="0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709"/>
          <w:tab w:val="left" w:pos="1080"/>
          <w:tab w:val="left" w:pos="1418"/>
          <w:tab w:val="left" w:pos="1701"/>
        </w:tabs>
        <w:rPr>
          <w:rFonts w:eastAsia="Malgun Gothic"/>
          <w:noProof/>
          <w:lang w:val="en-CA" w:eastAsia="ko-KR"/>
        </w:rPr>
      </w:pPr>
      <w:r w:rsidRPr="00F43CC3">
        <w:rPr>
          <w:rFonts w:eastAsia="Malgun Gothic"/>
          <w:noProof/>
          <w:lang w:val="en-CA" w:eastAsia="ko-KR"/>
        </w:rPr>
        <w:t>The number of available left-below neighbouring chroma samples numLeftBelow is derived as follows:</w:t>
      </w:r>
    </w:p>
    <w:p w14:paraId="285F3F46" w14:textId="77777777" w:rsidR="00F12D59" w:rsidRPr="00F43CC3" w:rsidRDefault="00F12D59" w:rsidP="00F12D59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09"/>
          <w:tab w:val="left" w:pos="1080"/>
          <w:tab w:val="left" w:pos="1418"/>
          <w:tab w:val="left" w:pos="1701"/>
        </w:tabs>
        <w:ind w:left="720" w:hanging="310"/>
        <w:rPr>
          <w:rFonts w:eastAsia="Malgun Gothic"/>
          <w:noProof/>
          <w:lang w:val="en-CA" w:eastAsia="ko-KR"/>
        </w:rPr>
      </w:pPr>
      <w:r w:rsidRPr="00F43CC3">
        <w:rPr>
          <w:rFonts w:eastAsia="Malgun Gothic"/>
          <w:noProof/>
          <w:lang w:val="en-CA" w:eastAsia="ko-KR"/>
        </w:rPr>
        <w:t>The variable numLeftBelow is set equal to 0 and availLB is set equal to TRUE.</w:t>
      </w:r>
    </w:p>
    <w:p w14:paraId="690B2776" w14:textId="77777777" w:rsidR="00F12D59" w:rsidRPr="00F43CC3" w:rsidRDefault="00F12D59" w:rsidP="00F12D59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09"/>
          <w:tab w:val="left" w:pos="1080"/>
          <w:tab w:val="left" w:pos="1418"/>
          <w:tab w:val="left" w:pos="1701"/>
        </w:tabs>
        <w:ind w:left="720" w:hanging="310"/>
        <w:rPr>
          <w:rFonts w:eastAsia="Malgun Gothic"/>
          <w:noProof/>
          <w:lang w:val="en-CA" w:eastAsia="ko-KR"/>
        </w:rPr>
      </w:pPr>
      <w:r w:rsidRPr="00F43CC3">
        <w:rPr>
          <w:rFonts w:eastAsia="Malgun Gothic"/>
          <w:noProof/>
          <w:lang w:val="en-CA" w:eastAsia="ko-KR"/>
        </w:rPr>
        <w:t>When predModeIntra is equal to INTRA_L_CCLM, the following applies for y = nTbH..2 * nTbH</w:t>
      </w:r>
      <w:r w:rsidRPr="00F43CC3">
        <w:rPr>
          <w:noProof/>
          <w:lang w:val="en-CA" w:eastAsia="ko-KR"/>
        </w:rPr>
        <w:t xml:space="preserve"> − 1 </w:t>
      </w:r>
      <w:r w:rsidRPr="00F43CC3">
        <w:rPr>
          <w:rFonts w:eastAsia="Malgun Gothic"/>
          <w:noProof/>
          <w:lang w:val="en-CA" w:eastAsia="ko-KR"/>
        </w:rPr>
        <w:t>until availLB is equal to FALSE or y is equal to 2 * nTbH</w:t>
      </w:r>
      <w:r w:rsidRPr="00F43CC3">
        <w:rPr>
          <w:noProof/>
          <w:lang w:val="en-CA" w:eastAsia="ko-KR"/>
        </w:rPr>
        <w:t> − 1</w:t>
      </w:r>
      <w:r w:rsidRPr="00F43CC3">
        <w:rPr>
          <w:rFonts w:eastAsia="Malgun Gothic"/>
          <w:noProof/>
          <w:lang w:val="en-CA" w:eastAsia="ko-KR"/>
        </w:rPr>
        <w:t>:</w:t>
      </w:r>
    </w:p>
    <w:p w14:paraId="6BF5BB32" w14:textId="77777777" w:rsidR="00F12D59" w:rsidRPr="00F43CC3" w:rsidRDefault="00F12D59" w:rsidP="00F12D59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1418"/>
          <w:tab w:val="left" w:pos="1701"/>
        </w:tabs>
        <w:ind w:left="1080" w:hanging="360"/>
        <w:rPr>
          <w:rFonts w:eastAsia="Malgun Gothic"/>
          <w:noProof/>
          <w:lang w:val="en-CA" w:eastAsia="ko-KR"/>
        </w:rPr>
      </w:pPr>
      <w:r w:rsidRPr="00F43CC3">
        <w:rPr>
          <w:noProof/>
          <w:lang w:val="en-CA" w:eastAsia="ko-KR"/>
        </w:rPr>
        <w:t xml:space="preserve">The </w:t>
      </w:r>
      <w:r w:rsidRPr="00F43CC3">
        <w:rPr>
          <w:noProof/>
          <w:lang w:val="en-CA"/>
        </w:rPr>
        <w:t xml:space="preserve">derivation process for neighbouring block availability </w:t>
      </w:r>
      <w:r w:rsidRPr="00F43CC3">
        <w:rPr>
          <w:noProof/>
          <w:lang w:val="en-CA" w:eastAsia="ko-KR"/>
        </w:rPr>
        <w:t>as specified in clause </w:t>
      </w:r>
      <w:r w:rsidRPr="00F43CC3">
        <w:rPr>
          <w:noProof/>
          <w:lang w:val="en-CA" w:eastAsia="ko-KR"/>
        </w:rPr>
        <w:fldChar w:fldCharType="begin" w:fldLock="1"/>
      </w:r>
      <w:r w:rsidRPr="00F43CC3">
        <w:rPr>
          <w:noProof/>
          <w:lang w:val="en-CA" w:eastAsia="ko-KR"/>
        </w:rPr>
        <w:instrText xml:space="preserve"> REF _Ref331179883 \r \h </w:instrText>
      </w:r>
      <w:r w:rsidRPr="00F43CC3">
        <w:rPr>
          <w:noProof/>
          <w:lang w:val="en-CA" w:eastAsia="ko-KR"/>
        </w:rPr>
      </w:r>
      <w:r w:rsidRPr="00F43CC3">
        <w:rPr>
          <w:noProof/>
          <w:lang w:val="en-CA" w:eastAsia="ko-KR"/>
        </w:rPr>
        <w:fldChar w:fldCharType="separate"/>
      </w:r>
      <w:r>
        <w:rPr>
          <w:noProof/>
          <w:lang w:val="en-CA" w:eastAsia="ko-KR"/>
        </w:rPr>
        <w:t>6.4.4</w:t>
      </w:r>
      <w:r w:rsidRPr="00F43CC3">
        <w:rPr>
          <w:noProof/>
          <w:lang w:val="en-CA" w:eastAsia="ko-KR"/>
        </w:rPr>
        <w:fldChar w:fldCharType="end"/>
      </w:r>
      <w:r w:rsidRPr="00F43CC3">
        <w:rPr>
          <w:noProof/>
          <w:lang w:val="en-CA" w:eastAsia="ko-KR"/>
        </w:rPr>
        <w:t xml:space="preserve"> is invoked with </w:t>
      </w:r>
      <w:r w:rsidRPr="00F43CC3">
        <w:rPr>
          <w:noProof/>
          <w:lang w:val="en-CA"/>
        </w:rPr>
        <w:t xml:space="preserve">the current luma location </w:t>
      </w:r>
      <w:r w:rsidRPr="00F43CC3">
        <w:rPr>
          <w:noProof/>
          <w:lang w:val="en-CA" w:eastAsia="ko-KR"/>
        </w:rPr>
        <w:t>( xCurr, yCurr ) set equal to ( xTbY , yTbY ), the neighbouring luma location ( xTbY − 1, yTbY + y )</w:t>
      </w:r>
      <w:r w:rsidRPr="00F43CC3">
        <w:rPr>
          <w:noProof/>
          <w:lang w:val="en-CA"/>
        </w:rPr>
        <w:t>, checkPredModeY</w:t>
      </w:r>
      <w:r w:rsidRPr="00F43CC3">
        <w:rPr>
          <w:noProof/>
          <w:lang w:val="en-CA" w:eastAsia="ko-KR"/>
        </w:rPr>
        <w:t xml:space="preserve"> set equal to FALSE, </w:t>
      </w:r>
      <w:r w:rsidRPr="00F43CC3">
        <w:rPr>
          <w:noProof/>
          <w:lang w:val="en-CA"/>
        </w:rPr>
        <w:t>and cIdx</w:t>
      </w:r>
      <w:r w:rsidRPr="00F43CC3">
        <w:rPr>
          <w:noProof/>
          <w:lang w:val="en-CA" w:eastAsia="ko-KR"/>
        </w:rPr>
        <w:t xml:space="preserve"> as inputs, and the output is assigned to availLB</w:t>
      </w:r>
    </w:p>
    <w:p w14:paraId="4D1B6B7E" w14:textId="77777777" w:rsidR="00F12D59" w:rsidRPr="00F43CC3" w:rsidRDefault="00F12D59" w:rsidP="00F12D59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1418"/>
          <w:tab w:val="left" w:pos="1701"/>
        </w:tabs>
        <w:ind w:left="1080" w:hanging="360"/>
        <w:rPr>
          <w:rFonts w:eastAsia="Malgun Gothic"/>
          <w:noProof/>
          <w:lang w:val="en-CA" w:eastAsia="ko-KR"/>
        </w:rPr>
      </w:pPr>
      <w:r w:rsidRPr="00F43CC3">
        <w:rPr>
          <w:rFonts w:eastAsia="Malgun Gothic"/>
          <w:noProof/>
          <w:lang w:val="en-CA" w:eastAsia="ko-KR"/>
        </w:rPr>
        <w:lastRenderedPageBreak/>
        <w:t>When availLB is equal to TRUE, numLeftBelow is incremented by one.</w:t>
      </w:r>
    </w:p>
    <w:p w14:paraId="2FF7A434" w14:textId="77777777" w:rsidR="00F12D59" w:rsidRPr="00F43CC3" w:rsidRDefault="00F12D59" w:rsidP="00F12D59">
      <w:p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18"/>
          <w:tab w:val="left" w:pos="2977"/>
        </w:tabs>
        <w:rPr>
          <w:rFonts w:eastAsia="Malgun Gothic"/>
          <w:noProof/>
          <w:lang w:val="en-CA" w:eastAsia="ko-KR"/>
        </w:rPr>
      </w:pPr>
      <w:r w:rsidRPr="00F43CC3">
        <w:rPr>
          <w:rFonts w:eastAsia="Malgun Gothic"/>
          <w:noProof/>
          <w:lang w:val="en-CA" w:eastAsia="ko-KR"/>
        </w:rPr>
        <w:t>The number of available neighbouring chroma samples on the top and top-right numSampT and the number of available neighbouring chroma samples on the left and left-below numSampL are derived as follows:</w:t>
      </w:r>
    </w:p>
    <w:p w14:paraId="4A633A27" w14:textId="77777777" w:rsidR="00F12D59" w:rsidRPr="00F43CC3" w:rsidRDefault="00F12D59" w:rsidP="00F12D59">
      <w:pPr>
        <w:numPr>
          <w:ilvl w:val="0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709"/>
          <w:tab w:val="left" w:pos="1080"/>
          <w:tab w:val="left" w:pos="1418"/>
          <w:tab w:val="left" w:pos="1701"/>
        </w:tabs>
        <w:rPr>
          <w:rFonts w:eastAsia="Malgun Gothic"/>
          <w:noProof/>
          <w:lang w:val="en-CA" w:eastAsia="ko-KR"/>
        </w:rPr>
      </w:pPr>
      <w:r w:rsidRPr="00F43CC3">
        <w:rPr>
          <w:rFonts w:eastAsia="Malgun Gothic"/>
          <w:noProof/>
          <w:lang w:val="en-CA" w:eastAsia="ko-KR"/>
        </w:rPr>
        <w:t>If predModeIntra is equal to INTRA_LT_CCLM, the following applies:</w:t>
      </w:r>
    </w:p>
    <w:p w14:paraId="5BBACD26" w14:textId="77777777" w:rsidR="00F12D59" w:rsidRPr="00F43CC3" w:rsidRDefault="00F12D59" w:rsidP="00F12D5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00"/>
        <w:rPr>
          <w:rFonts w:eastAsia="Malgun Gothic"/>
          <w:noProof/>
          <w:lang w:val="en-CA" w:eastAsia="ko-KR"/>
        </w:rPr>
      </w:pPr>
      <w:r w:rsidRPr="00F43CC3">
        <w:rPr>
          <w:rFonts w:eastAsia="Malgun Gothic"/>
          <w:noProof/>
          <w:lang w:val="en-CA" w:eastAsia="ko-KR"/>
        </w:rPr>
        <w:t>numSampT = availT ? nTbW : 0</w:t>
      </w:r>
      <w:r w:rsidRPr="00F43CC3">
        <w:rPr>
          <w:rFonts w:eastAsia="Malgun Gothic"/>
          <w:noProof/>
          <w:lang w:val="en-CA" w:eastAsia="ko-KR"/>
        </w:rPr>
        <w:tab/>
      </w:r>
      <w:r w:rsidRPr="00F43CC3">
        <w:rPr>
          <w:rFonts w:eastAsia="Malgun Gothic"/>
          <w:noProof/>
          <w:lang w:val="en-CA" w:eastAsia="ko-KR"/>
        </w:rPr>
        <w:tab/>
      </w:r>
      <w:r w:rsidRPr="00F43CC3">
        <w:rPr>
          <w:noProof/>
          <w:lang w:val="en-CA"/>
        </w:rPr>
        <w:t>(</w:t>
      </w:r>
      <w:r w:rsidRPr="00F43CC3">
        <w:rPr>
          <w:noProof/>
          <w:lang w:val="en-CA"/>
        </w:rPr>
        <w:fldChar w:fldCharType="begin" w:fldLock="1"/>
      </w:r>
      <w:r w:rsidRPr="00F43CC3">
        <w:rPr>
          <w:noProof/>
          <w:lang w:val="en-CA"/>
        </w:rPr>
        <w:instrText xml:space="preserve"> SEQ Equation \* ARABIC </w:instrText>
      </w:r>
      <w:r w:rsidRPr="00F43CC3">
        <w:rPr>
          <w:noProof/>
          <w:lang w:val="en-CA"/>
        </w:rPr>
        <w:fldChar w:fldCharType="separate"/>
      </w:r>
      <w:r>
        <w:rPr>
          <w:noProof/>
          <w:lang w:val="en-CA"/>
        </w:rPr>
        <w:t>353</w:t>
      </w:r>
      <w:r w:rsidRPr="00F43CC3">
        <w:rPr>
          <w:noProof/>
          <w:lang w:val="en-CA"/>
        </w:rPr>
        <w:fldChar w:fldCharType="end"/>
      </w:r>
      <w:r w:rsidRPr="00F43CC3">
        <w:rPr>
          <w:noProof/>
          <w:lang w:val="en-CA"/>
        </w:rPr>
        <w:t>)</w:t>
      </w:r>
    </w:p>
    <w:p w14:paraId="285D029F" w14:textId="77777777" w:rsidR="00F12D59" w:rsidRPr="00F43CC3" w:rsidRDefault="00F12D59" w:rsidP="00F12D5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00"/>
        <w:rPr>
          <w:rFonts w:eastAsia="Malgun Gothic"/>
          <w:noProof/>
          <w:lang w:val="en-CA" w:eastAsia="ko-KR"/>
        </w:rPr>
      </w:pPr>
      <w:r w:rsidRPr="00F43CC3">
        <w:rPr>
          <w:rFonts w:eastAsia="Malgun Gothic"/>
          <w:noProof/>
          <w:lang w:val="en-CA" w:eastAsia="ko-KR"/>
        </w:rPr>
        <w:t>numSampL = availL ? nTbH : 0</w:t>
      </w:r>
      <w:r w:rsidRPr="00F43CC3">
        <w:rPr>
          <w:rFonts w:eastAsia="Malgun Gothic"/>
          <w:noProof/>
          <w:lang w:val="en-CA" w:eastAsia="ko-KR"/>
        </w:rPr>
        <w:tab/>
      </w:r>
      <w:r w:rsidRPr="00F43CC3">
        <w:rPr>
          <w:rFonts w:eastAsia="Malgun Gothic"/>
          <w:noProof/>
          <w:lang w:val="en-CA" w:eastAsia="ko-KR"/>
        </w:rPr>
        <w:tab/>
      </w:r>
      <w:r w:rsidRPr="00F43CC3">
        <w:rPr>
          <w:noProof/>
          <w:lang w:val="en-CA"/>
        </w:rPr>
        <w:t>(</w:t>
      </w:r>
      <w:r w:rsidRPr="00F43CC3">
        <w:rPr>
          <w:noProof/>
          <w:lang w:val="en-CA"/>
        </w:rPr>
        <w:fldChar w:fldCharType="begin" w:fldLock="1"/>
      </w:r>
      <w:r w:rsidRPr="00F43CC3">
        <w:rPr>
          <w:noProof/>
          <w:lang w:val="en-CA"/>
        </w:rPr>
        <w:instrText xml:space="preserve"> SEQ Equation \* ARABIC </w:instrText>
      </w:r>
      <w:r w:rsidRPr="00F43CC3">
        <w:rPr>
          <w:noProof/>
          <w:lang w:val="en-CA"/>
        </w:rPr>
        <w:fldChar w:fldCharType="separate"/>
      </w:r>
      <w:r>
        <w:rPr>
          <w:noProof/>
          <w:lang w:val="en-CA"/>
        </w:rPr>
        <w:t>354</w:t>
      </w:r>
      <w:r w:rsidRPr="00F43CC3">
        <w:rPr>
          <w:noProof/>
          <w:lang w:val="en-CA"/>
        </w:rPr>
        <w:fldChar w:fldCharType="end"/>
      </w:r>
      <w:r w:rsidRPr="00F43CC3">
        <w:rPr>
          <w:noProof/>
          <w:lang w:val="en-CA"/>
        </w:rPr>
        <w:t>)</w:t>
      </w:r>
    </w:p>
    <w:p w14:paraId="133A631C" w14:textId="77777777" w:rsidR="00F12D59" w:rsidRPr="00F43CC3" w:rsidRDefault="00F12D59" w:rsidP="00F12D59">
      <w:pPr>
        <w:numPr>
          <w:ilvl w:val="0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709"/>
          <w:tab w:val="left" w:pos="1080"/>
          <w:tab w:val="left" w:pos="1418"/>
          <w:tab w:val="left" w:pos="1701"/>
        </w:tabs>
        <w:rPr>
          <w:rFonts w:eastAsia="Malgun Gothic"/>
          <w:noProof/>
          <w:lang w:val="en-CA" w:eastAsia="ko-KR"/>
        </w:rPr>
      </w:pPr>
      <w:r w:rsidRPr="00F43CC3">
        <w:rPr>
          <w:rFonts w:eastAsia="Malgun Gothic"/>
          <w:noProof/>
          <w:lang w:val="en-CA" w:eastAsia="ko-KR"/>
        </w:rPr>
        <w:t>Otherwise, the following applies:</w:t>
      </w:r>
    </w:p>
    <w:p w14:paraId="41F8D860" w14:textId="77777777" w:rsidR="00F12D59" w:rsidRPr="00F43CC3" w:rsidRDefault="00F12D59" w:rsidP="00F12D5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00"/>
        <w:rPr>
          <w:rFonts w:eastAsia="Malgun Gothic"/>
          <w:noProof/>
          <w:lang w:val="en-CA" w:eastAsia="ko-KR"/>
        </w:rPr>
      </w:pPr>
      <w:r w:rsidRPr="00F43CC3">
        <w:rPr>
          <w:rFonts w:eastAsia="Malgun Gothic"/>
          <w:noProof/>
          <w:lang w:val="en-CA" w:eastAsia="ko-KR"/>
        </w:rPr>
        <w:t>numSampT = ( availT  &amp;&amp;  predModeIntra  = =  INTRA_T_CCLM ) ?</w:t>
      </w:r>
      <w:r w:rsidRPr="00F43CC3">
        <w:rPr>
          <w:rFonts w:eastAsia="Malgun Gothic"/>
          <w:noProof/>
          <w:lang w:val="en-CA" w:eastAsia="ko-KR"/>
        </w:rPr>
        <w:br/>
      </w:r>
      <w:r w:rsidRPr="00F43CC3">
        <w:rPr>
          <w:rFonts w:eastAsia="Malgun Gothic"/>
          <w:noProof/>
          <w:lang w:val="en-CA" w:eastAsia="ko-KR"/>
        </w:rPr>
        <w:tab/>
      </w:r>
      <w:r w:rsidRPr="00F43CC3">
        <w:rPr>
          <w:rFonts w:eastAsia="Malgun Gothic"/>
          <w:noProof/>
          <w:lang w:val="en-CA" w:eastAsia="ko-KR"/>
        </w:rPr>
        <w:tab/>
      </w:r>
      <w:r w:rsidRPr="00F43CC3">
        <w:rPr>
          <w:rFonts w:eastAsia="Malgun Gothic"/>
          <w:noProof/>
          <w:lang w:val="en-CA" w:eastAsia="ko-KR"/>
        </w:rPr>
        <w:tab/>
        <w:t>( nTbW +Min( numTopRight, nTbH ) ) : 0</w:t>
      </w:r>
      <w:r w:rsidRPr="00F43CC3">
        <w:rPr>
          <w:rFonts w:eastAsia="Malgun Gothic"/>
          <w:noProof/>
          <w:lang w:val="en-CA" w:eastAsia="ko-KR"/>
        </w:rPr>
        <w:tab/>
      </w:r>
      <w:r w:rsidRPr="00F43CC3">
        <w:rPr>
          <w:rFonts w:eastAsia="Malgun Gothic"/>
          <w:noProof/>
          <w:lang w:val="en-CA" w:eastAsia="ko-KR"/>
        </w:rPr>
        <w:tab/>
      </w:r>
      <w:r w:rsidRPr="00F43CC3">
        <w:rPr>
          <w:noProof/>
          <w:lang w:val="en-CA"/>
        </w:rPr>
        <w:t>(</w:t>
      </w:r>
      <w:r w:rsidRPr="00F43CC3">
        <w:rPr>
          <w:noProof/>
          <w:lang w:val="en-CA"/>
        </w:rPr>
        <w:fldChar w:fldCharType="begin" w:fldLock="1"/>
      </w:r>
      <w:r w:rsidRPr="00F43CC3">
        <w:rPr>
          <w:noProof/>
          <w:lang w:val="en-CA"/>
        </w:rPr>
        <w:instrText xml:space="preserve"> SEQ Equation \* ARABIC </w:instrText>
      </w:r>
      <w:r w:rsidRPr="00F43CC3">
        <w:rPr>
          <w:noProof/>
          <w:lang w:val="en-CA"/>
        </w:rPr>
        <w:fldChar w:fldCharType="separate"/>
      </w:r>
      <w:r>
        <w:rPr>
          <w:noProof/>
          <w:lang w:val="en-CA"/>
        </w:rPr>
        <w:t>355</w:t>
      </w:r>
      <w:r w:rsidRPr="00F43CC3">
        <w:rPr>
          <w:noProof/>
          <w:lang w:val="en-CA"/>
        </w:rPr>
        <w:fldChar w:fldCharType="end"/>
      </w:r>
      <w:r w:rsidRPr="00F43CC3">
        <w:rPr>
          <w:noProof/>
          <w:lang w:val="en-CA"/>
        </w:rPr>
        <w:t>)</w:t>
      </w:r>
    </w:p>
    <w:p w14:paraId="0291C55A" w14:textId="77777777" w:rsidR="00F12D59" w:rsidRPr="00F43CC3" w:rsidRDefault="00F12D59" w:rsidP="00F12D5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00"/>
        <w:rPr>
          <w:rFonts w:eastAsia="Malgun Gothic"/>
          <w:noProof/>
          <w:lang w:val="en-CA" w:eastAsia="ko-KR"/>
        </w:rPr>
      </w:pPr>
      <w:r w:rsidRPr="00F43CC3">
        <w:rPr>
          <w:rFonts w:eastAsia="Malgun Gothic"/>
          <w:noProof/>
          <w:lang w:val="en-CA" w:eastAsia="ko-KR"/>
        </w:rPr>
        <w:t>numSampL = ( availL  &amp;&amp;  predModeIntra  = =  INTRA_L_CCLM ) ? ( nTbH +</w:t>
      </w:r>
      <w:r w:rsidRPr="00F43CC3">
        <w:rPr>
          <w:rFonts w:eastAsia="Malgun Gothic"/>
          <w:noProof/>
          <w:lang w:val="en-CA" w:eastAsia="ko-KR"/>
        </w:rPr>
        <w:br/>
      </w:r>
      <w:r w:rsidRPr="00F43CC3">
        <w:rPr>
          <w:rFonts w:eastAsia="Malgun Gothic"/>
          <w:noProof/>
          <w:lang w:val="en-CA" w:eastAsia="ko-KR"/>
        </w:rPr>
        <w:tab/>
      </w:r>
      <w:r w:rsidRPr="00F43CC3">
        <w:rPr>
          <w:rFonts w:eastAsia="Malgun Gothic"/>
          <w:noProof/>
          <w:lang w:val="en-CA" w:eastAsia="ko-KR"/>
        </w:rPr>
        <w:tab/>
      </w:r>
      <w:r w:rsidRPr="00F43CC3">
        <w:rPr>
          <w:rFonts w:eastAsia="Malgun Gothic"/>
          <w:noProof/>
          <w:lang w:val="en-CA" w:eastAsia="ko-KR"/>
        </w:rPr>
        <w:tab/>
        <w:t>Min( numLeftBelow, nTbW ) ) : 0</w:t>
      </w:r>
      <w:r w:rsidRPr="00F43CC3">
        <w:rPr>
          <w:rFonts w:eastAsia="Malgun Gothic"/>
          <w:noProof/>
          <w:lang w:val="en-CA" w:eastAsia="ko-KR"/>
        </w:rPr>
        <w:tab/>
      </w:r>
      <w:r w:rsidRPr="00F43CC3">
        <w:rPr>
          <w:rFonts w:eastAsia="Malgun Gothic"/>
          <w:noProof/>
          <w:lang w:val="en-CA" w:eastAsia="ko-KR"/>
        </w:rPr>
        <w:tab/>
      </w:r>
      <w:r w:rsidRPr="00F43CC3">
        <w:rPr>
          <w:noProof/>
          <w:lang w:val="en-CA"/>
        </w:rPr>
        <w:t>(</w:t>
      </w:r>
      <w:r w:rsidRPr="00F43CC3">
        <w:rPr>
          <w:noProof/>
          <w:lang w:val="en-CA"/>
        </w:rPr>
        <w:fldChar w:fldCharType="begin" w:fldLock="1"/>
      </w:r>
      <w:r w:rsidRPr="00F43CC3">
        <w:rPr>
          <w:noProof/>
          <w:lang w:val="en-CA"/>
        </w:rPr>
        <w:instrText xml:space="preserve"> SEQ Equation \* ARABIC </w:instrText>
      </w:r>
      <w:r w:rsidRPr="00F43CC3">
        <w:rPr>
          <w:noProof/>
          <w:lang w:val="en-CA"/>
        </w:rPr>
        <w:fldChar w:fldCharType="separate"/>
      </w:r>
      <w:r>
        <w:rPr>
          <w:noProof/>
          <w:lang w:val="en-CA"/>
        </w:rPr>
        <w:t>356</w:t>
      </w:r>
      <w:r w:rsidRPr="00F43CC3">
        <w:rPr>
          <w:noProof/>
          <w:lang w:val="en-CA"/>
        </w:rPr>
        <w:fldChar w:fldCharType="end"/>
      </w:r>
      <w:r w:rsidRPr="00F43CC3">
        <w:rPr>
          <w:noProof/>
          <w:lang w:val="en-CA"/>
        </w:rPr>
        <w:t>)</w:t>
      </w:r>
    </w:p>
    <w:p w14:paraId="2D4CC572" w14:textId="77777777" w:rsidR="00F12D59" w:rsidRPr="00F43CC3" w:rsidRDefault="00F12D59" w:rsidP="00F12D59">
      <w:p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18"/>
          <w:tab w:val="left" w:pos="2977"/>
        </w:tabs>
        <w:rPr>
          <w:rFonts w:eastAsia="Malgun Gothic"/>
          <w:noProof/>
          <w:lang w:val="en-CA" w:eastAsia="ko-KR"/>
        </w:rPr>
      </w:pPr>
      <w:r w:rsidRPr="00F43CC3">
        <w:rPr>
          <w:rFonts w:eastAsia="Malgun Gothic"/>
          <w:noProof/>
          <w:lang w:val="en-CA" w:eastAsia="ko-KR"/>
        </w:rPr>
        <w:t>The variable bCTUboundary is derived as follows:</w:t>
      </w:r>
    </w:p>
    <w:p w14:paraId="753F5F49" w14:textId="77777777" w:rsidR="00F12D59" w:rsidRPr="00F43CC3" w:rsidRDefault="00F12D59" w:rsidP="00F12D5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00"/>
        <w:rPr>
          <w:rFonts w:eastAsia="Malgun Gothic"/>
          <w:noProof/>
          <w:lang w:val="en-CA" w:eastAsia="ko-KR"/>
        </w:rPr>
      </w:pPr>
      <w:r w:rsidRPr="00F43CC3">
        <w:rPr>
          <w:rFonts w:eastAsia="Malgun Gothic"/>
          <w:noProof/>
          <w:lang w:val="en-CA" w:eastAsia="ko-KR"/>
        </w:rPr>
        <w:t>bCTUboundary</w:t>
      </w:r>
      <w:r w:rsidRPr="00F43CC3">
        <w:rPr>
          <w:noProof/>
          <w:lang w:val="en-CA" w:eastAsia="ko-KR"/>
        </w:rPr>
        <w:t> </w:t>
      </w:r>
      <w:r w:rsidRPr="00F43CC3">
        <w:rPr>
          <w:rFonts w:eastAsia="Malgun Gothic"/>
          <w:noProof/>
          <w:lang w:val="en-CA" w:eastAsia="ko-KR"/>
        </w:rPr>
        <w:t>=</w:t>
      </w:r>
      <w:r w:rsidRPr="00F43CC3">
        <w:rPr>
          <w:noProof/>
          <w:lang w:val="en-CA" w:eastAsia="ko-KR"/>
        </w:rPr>
        <w:t> ( y</w:t>
      </w:r>
      <w:r w:rsidRPr="00F43CC3">
        <w:rPr>
          <w:rFonts w:eastAsia="Malgun Gothic"/>
          <w:noProof/>
          <w:lang w:val="en-CA" w:eastAsia="ko-KR"/>
        </w:rPr>
        <w:t>T</w:t>
      </w:r>
      <w:r w:rsidRPr="00F43CC3">
        <w:rPr>
          <w:noProof/>
          <w:lang w:val="en-CA" w:eastAsia="ko-KR"/>
        </w:rPr>
        <w:t>bY </w:t>
      </w:r>
      <w:r w:rsidRPr="00F43CC3">
        <w:rPr>
          <w:rFonts w:eastAsia="Malgun Gothic"/>
          <w:noProof/>
          <w:lang w:val="en-CA" w:eastAsia="ko-KR"/>
        </w:rPr>
        <w:t>&amp;</w:t>
      </w:r>
      <w:r w:rsidRPr="00F43CC3">
        <w:rPr>
          <w:noProof/>
          <w:lang w:val="en-CA" w:eastAsia="ko-KR"/>
        </w:rPr>
        <w:t> </w:t>
      </w:r>
      <w:r w:rsidRPr="00F43CC3">
        <w:rPr>
          <w:rFonts w:eastAsia="Malgun Gothic"/>
          <w:noProof/>
          <w:lang w:val="en-CA" w:eastAsia="ko-KR"/>
        </w:rPr>
        <w:t>(</w:t>
      </w:r>
      <w:r w:rsidRPr="00F43CC3">
        <w:rPr>
          <w:noProof/>
          <w:lang w:val="en-CA" w:eastAsia="ko-KR"/>
        </w:rPr>
        <w:t> </w:t>
      </w:r>
      <w:r w:rsidRPr="00F43CC3">
        <w:rPr>
          <w:noProof/>
          <w:lang w:val="en-CA"/>
        </w:rPr>
        <w:t>CtbSizeY</w:t>
      </w:r>
      <w:r w:rsidRPr="00F43CC3">
        <w:rPr>
          <w:noProof/>
          <w:lang w:val="en-CA" w:eastAsia="ko-KR"/>
        </w:rPr>
        <w:t> </w:t>
      </w:r>
      <w:r w:rsidRPr="00F43CC3">
        <w:rPr>
          <w:noProof/>
          <w:lang w:val="en-CA"/>
        </w:rPr>
        <w:t>−</w:t>
      </w:r>
      <w:r w:rsidRPr="00F43CC3">
        <w:rPr>
          <w:noProof/>
          <w:lang w:val="en-CA" w:eastAsia="ko-KR"/>
        </w:rPr>
        <w:t> </w:t>
      </w:r>
      <w:r w:rsidRPr="00F43CC3">
        <w:rPr>
          <w:rFonts w:eastAsia="Malgun Gothic"/>
          <w:noProof/>
          <w:lang w:val="en-CA" w:eastAsia="ko-KR"/>
        </w:rPr>
        <w:t>1</w:t>
      </w:r>
      <w:r w:rsidRPr="00F43CC3">
        <w:rPr>
          <w:noProof/>
          <w:lang w:val="en-CA" w:eastAsia="ko-KR"/>
        </w:rPr>
        <w:t> </w:t>
      </w:r>
      <w:r w:rsidRPr="00F43CC3">
        <w:rPr>
          <w:rFonts w:eastAsia="Malgun Gothic"/>
          <w:noProof/>
          <w:lang w:val="en-CA" w:eastAsia="ko-KR"/>
        </w:rPr>
        <w:t>) </w:t>
      </w:r>
      <w:r w:rsidRPr="00F43CC3">
        <w:rPr>
          <w:noProof/>
          <w:lang w:val="en-CA" w:eastAsia="ko-KR"/>
        </w:rPr>
        <w:t> </w:t>
      </w:r>
      <w:r w:rsidRPr="00F43CC3">
        <w:rPr>
          <w:rFonts w:eastAsia="Malgun Gothic"/>
          <w:noProof/>
          <w:lang w:val="en-CA" w:eastAsia="ko-KR"/>
        </w:rPr>
        <w:t>=</w:t>
      </w:r>
      <w:r w:rsidRPr="00F43CC3">
        <w:rPr>
          <w:noProof/>
          <w:lang w:val="en-CA" w:eastAsia="ko-KR"/>
        </w:rPr>
        <w:t> </w:t>
      </w:r>
      <w:r w:rsidRPr="00F43CC3">
        <w:rPr>
          <w:rFonts w:eastAsia="Malgun Gothic"/>
          <w:noProof/>
          <w:lang w:val="en-CA" w:eastAsia="ko-KR"/>
        </w:rPr>
        <w:t>=</w:t>
      </w:r>
      <w:r w:rsidRPr="00F43CC3">
        <w:rPr>
          <w:noProof/>
          <w:lang w:val="en-CA" w:eastAsia="ko-KR"/>
        </w:rPr>
        <w:t>  </w:t>
      </w:r>
      <w:r w:rsidRPr="00F43CC3">
        <w:rPr>
          <w:rFonts w:eastAsia="Malgun Gothic"/>
          <w:noProof/>
          <w:lang w:val="en-CA" w:eastAsia="ko-KR"/>
        </w:rPr>
        <w:t>0</w:t>
      </w:r>
      <w:r w:rsidRPr="00F43CC3">
        <w:rPr>
          <w:noProof/>
          <w:lang w:val="en-CA" w:eastAsia="ko-KR"/>
        </w:rPr>
        <w:t> </w:t>
      </w:r>
      <w:r w:rsidRPr="00F43CC3">
        <w:rPr>
          <w:rFonts w:eastAsia="Malgun Gothic"/>
          <w:noProof/>
          <w:lang w:val="en-CA" w:eastAsia="ko-KR"/>
        </w:rPr>
        <w:t>)</w:t>
      </w:r>
      <w:r w:rsidRPr="00F43CC3">
        <w:rPr>
          <w:noProof/>
          <w:lang w:val="en-CA" w:eastAsia="ko-KR"/>
        </w:rPr>
        <w:t> </w:t>
      </w:r>
      <w:r w:rsidRPr="00F43CC3">
        <w:rPr>
          <w:rFonts w:eastAsia="Malgun Gothic"/>
          <w:noProof/>
          <w:lang w:val="en-CA" w:eastAsia="ko-KR"/>
        </w:rPr>
        <w:t>?</w:t>
      </w:r>
      <w:r w:rsidRPr="00F43CC3">
        <w:rPr>
          <w:noProof/>
          <w:lang w:val="en-CA" w:eastAsia="ko-KR"/>
        </w:rPr>
        <w:t> </w:t>
      </w:r>
      <w:r w:rsidRPr="00F43CC3">
        <w:rPr>
          <w:rFonts w:eastAsia="Malgun Gothic"/>
          <w:noProof/>
          <w:lang w:val="en-CA" w:eastAsia="ko-KR"/>
        </w:rPr>
        <w:t>TRUE</w:t>
      </w:r>
      <w:r w:rsidRPr="00F43CC3">
        <w:rPr>
          <w:noProof/>
          <w:lang w:val="en-CA" w:eastAsia="ko-KR"/>
        </w:rPr>
        <w:t> </w:t>
      </w:r>
      <w:r w:rsidRPr="00F43CC3">
        <w:rPr>
          <w:rFonts w:eastAsia="Malgun Gothic"/>
          <w:noProof/>
          <w:lang w:val="en-CA" w:eastAsia="ko-KR"/>
        </w:rPr>
        <w:t>:</w:t>
      </w:r>
      <w:r w:rsidRPr="00F43CC3">
        <w:rPr>
          <w:noProof/>
          <w:lang w:val="en-CA" w:eastAsia="ko-KR"/>
        </w:rPr>
        <w:t> </w:t>
      </w:r>
      <w:r w:rsidRPr="00F43CC3">
        <w:rPr>
          <w:rFonts w:eastAsia="Malgun Gothic"/>
          <w:noProof/>
          <w:lang w:val="en-CA" w:eastAsia="ko-KR"/>
        </w:rPr>
        <w:t>FALSE.</w:t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/>
        </w:rPr>
        <w:t>(</w:t>
      </w:r>
      <w:r w:rsidRPr="00F43CC3">
        <w:rPr>
          <w:noProof/>
          <w:lang w:val="en-CA"/>
        </w:rPr>
        <w:fldChar w:fldCharType="begin" w:fldLock="1"/>
      </w:r>
      <w:r w:rsidRPr="00F43CC3">
        <w:rPr>
          <w:noProof/>
          <w:lang w:val="en-CA"/>
        </w:rPr>
        <w:instrText xml:space="preserve"> SEQ Equation \* ARABIC </w:instrText>
      </w:r>
      <w:r w:rsidRPr="00F43CC3">
        <w:rPr>
          <w:noProof/>
          <w:lang w:val="en-CA"/>
        </w:rPr>
        <w:fldChar w:fldCharType="separate"/>
      </w:r>
      <w:r>
        <w:rPr>
          <w:noProof/>
          <w:lang w:val="en-CA"/>
        </w:rPr>
        <w:t>357</w:t>
      </w:r>
      <w:r w:rsidRPr="00F43CC3">
        <w:rPr>
          <w:noProof/>
          <w:lang w:val="en-CA"/>
        </w:rPr>
        <w:fldChar w:fldCharType="end"/>
      </w:r>
      <w:r w:rsidRPr="00F43CC3">
        <w:rPr>
          <w:noProof/>
          <w:lang w:val="en-CA"/>
        </w:rPr>
        <w:t>)</w:t>
      </w:r>
    </w:p>
    <w:p w14:paraId="1B375F32" w14:textId="77777777" w:rsidR="00F12D59" w:rsidRPr="00F43CC3" w:rsidRDefault="00F12D59" w:rsidP="00F12D59">
      <w:p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18"/>
          <w:tab w:val="left" w:pos="2977"/>
        </w:tabs>
        <w:rPr>
          <w:noProof/>
          <w:lang w:val="en-CA" w:eastAsia="ko-KR"/>
        </w:rPr>
      </w:pPr>
      <w:r w:rsidRPr="00F43CC3">
        <w:rPr>
          <w:rFonts w:cstheme="minorHAnsi"/>
          <w:lang w:val="en-CA"/>
        </w:rPr>
        <w:t>The variable cntN and array pickPosN</w:t>
      </w:r>
      <w:r w:rsidRPr="00F43CC3">
        <w:rPr>
          <w:rFonts w:cstheme="minorHAnsi"/>
          <w:color w:val="000000"/>
          <w:lang w:val="en-CA"/>
        </w:rPr>
        <w:t xml:space="preserve"> </w:t>
      </w:r>
      <w:r w:rsidRPr="00F43CC3">
        <w:rPr>
          <w:noProof/>
          <w:lang w:val="en-CA"/>
        </w:rPr>
        <w:t>with N being replaced by L and T, are derived as follows:</w:t>
      </w:r>
    </w:p>
    <w:p w14:paraId="364BB564" w14:textId="77777777" w:rsidR="00F12D59" w:rsidRPr="00F43CC3" w:rsidRDefault="00F12D59" w:rsidP="00F12D59">
      <w:pPr>
        <w:numPr>
          <w:ilvl w:val="0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rPr>
          <w:noProof/>
          <w:lang w:val="en-CA"/>
        </w:rPr>
      </w:pPr>
      <w:r w:rsidRPr="00F43CC3">
        <w:rPr>
          <w:rFonts w:cstheme="minorHAnsi"/>
          <w:color w:val="000000"/>
          <w:lang w:val="en-CA"/>
        </w:rPr>
        <w:t xml:space="preserve">The variable numIs4N is </w:t>
      </w:r>
      <w:r w:rsidRPr="00F43CC3">
        <w:rPr>
          <w:rFonts w:eastAsia="Malgun Gothic"/>
          <w:noProof/>
          <w:lang w:val="en-CA" w:eastAsia="ko-KR"/>
        </w:rPr>
        <w:t>derived as follows:</w:t>
      </w:r>
    </w:p>
    <w:p w14:paraId="117A87F6" w14:textId="77777777" w:rsidR="00F12D59" w:rsidRPr="00F43CC3" w:rsidRDefault="00F12D59" w:rsidP="00F12D5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00"/>
        <w:rPr>
          <w:noProof/>
          <w:lang w:val="en-CA"/>
        </w:rPr>
      </w:pPr>
      <w:r w:rsidRPr="00F43CC3">
        <w:rPr>
          <w:rFonts w:eastAsia="Malgun Gothic"/>
          <w:noProof/>
          <w:lang w:val="en-CA" w:eastAsia="ko-KR"/>
        </w:rPr>
        <w:t>numIs4N</w:t>
      </w:r>
      <w:r w:rsidRPr="00F43CC3">
        <w:rPr>
          <w:rFonts w:cstheme="minorHAnsi"/>
          <w:color w:val="000000"/>
          <w:lang w:val="en-CA"/>
        </w:rPr>
        <w:t> = ( ( </w:t>
      </w:r>
      <w:r w:rsidRPr="00F43CC3">
        <w:rPr>
          <w:rFonts w:cstheme="minorHAnsi"/>
          <w:lang w:val="en-CA"/>
        </w:rPr>
        <w:t>availT  &amp;&amp;  availL  &amp;&amp;  </w:t>
      </w:r>
      <w:r w:rsidRPr="00F43CC3">
        <w:rPr>
          <w:rFonts w:eastAsia="Malgun Gothic" w:cstheme="minorHAnsi"/>
          <w:lang w:val="en-CA" w:eastAsia="ko-KR"/>
        </w:rPr>
        <w:t>predModeIntra  = =  INTRA_LT_CCLM ) ? 0 : 1)</w:t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/>
        </w:rPr>
        <w:t>(</w:t>
      </w:r>
      <w:r w:rsidRPr="00F43CC3">
        <w:rPr>
          <w:noProof/>
          <w:lang w:val="en-CA"/>
        </w:rPr>
        <w:fldChar w:fldCharType="begin" w:fldLock="1"/>
      </w:r>
      <w:r w:rsidRPr="00F43CC3">
        <w:rPr>
          <w:noProof/>
          <w:lang w:val="en-CA"/>
        </w:rPr>
        <w:instrText xml:space="preserve"> SEQ Equation \* ARABIC </w:instrText>
      </w:r>
      <w:r w:rsidRPr="00F43CC3">
        <w:rPr>
          <w:noProof/>
          <w:lang w:val="en-CA"/>
        </w:rPr>
        <w:fldChar w:fldCharType="separate"/>
      </w:r>
      <w:r>
        <w:rPr>
          <w:noProof/>
          <w:lang w:val="en-CA"/>
        </w:rPr>
        <w:t>358</w:t>
      </w:r>
      <w:r w:rsidRPr="00F43CC3">
        <w:rPr>
          <w:noProof/>
          <w:lang w:val="en-CA"/>
        </w:rPr>
        <w:fldChar w:fldCharType="end"/>
      </w:r>
      <w:r w:rsidRPr="00F43CC3">
        <w:rPr>
          <w:noProof/>
          <w:lang w:val="en-CA"/>
        </w:rPr>
        <w:t>)</w:t>
      </w:r>
    </w:p>
    <w:p w14:paraId="24BE988C" w14:textId="77777777" w:rsidR="00F12D59" w:rsidRPr="00F43CC3" w:rsidRDefault="00F12D59" w:rsidP="00F12D59">
      <w:pPr>
        <w:numPr>
          <w:ilvl w:val="0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rPr>
          <w:noProof/>
          <w:lang w:val="en-CA"/>
        </w:rPr>
      </w:pPr>
      <w:r w:rsidRPr="00F43CC3">
        <w:rPr>
          <w:noProof/>
          <w:lang w:val="en-CA"/>
        </w:rPr>
        <w:t xml:space="preserve">The variable startPosN is set equal to </w:t>
      </w:r>
      <w:r w:rsidRPr="00F43CC3">
        <w:rPr>
          <w:rFonts w:eastAsia="Malgun Gothic"/>
          <w:noProof/>
          <w:lang w:val="en-CA" w:eastAsia="ko-KR"/>
        </w:rPr>
        <w:t>numSampN  </w:t>
      </w:r>
      <w:r w:rsidRPr="00F43CC3">
        <w:rPr>
          <w:rFonts w:cstheme="minorHAnsi"/>
          <w:color w:val="000000"/>
          <w:lang w:val="en-CA"/>
        </w:rPr>
        <w:t>&gt;&gt;  ( 2 + numIs4N )</w:t>
      </w:r>
      <w:r w:rsidRPr="00F43CC3">
        <w:rPr>
          <w:rFonts w:cstheme="minorHAnsi"/>
          <w:color w:val="000000"/>
          <w:lang w:val="en-CA" w:eastAsia="zh-CN"/>
        </w:rPr>
        <w:t>.</w:t>
      </w:r>
    </w:p>
    <w:p w14:paraId="3EEF04D5" w14:textId="77777777" w:rsidR="00F12D59" w:rsidRPr="00F43CC3" w:rsidRDefault="00F12D59" w:rsidP="00F12D59">
      <w:pPr>
        <w:numPr>
          <w:ilvl w:val="0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rPr>
          <w:noProof/>
          <w:lang w:val="en-CA"/>
        </w:rPr>
      </w:pPr>
      <w:r w:rsidRPr="00F43CC3">
        <w:rPr>
          <w:noProof/>
          <w:lang w:val="en-CA"/>
        </w:rPr>
        <w:t xml:space="preserve">The variable </w:t>
      </w:r>
      <w:r w:rsidRPr="00F43CC3">
        <w:rPr>
          <w:rFonts w:cstheme="minorHAnsi"/>
          <w:color w:val="000000"/>
          <w:lang w:val="en-CA"/>
        </w:rPr>
        <w:t xml:space="preserve">pickStepN is set equal to Max( 1, </w:t>
      </w:r>
      <w:r w:rsidRPr="00F43CC3">
        <w:rPr>
          <w:rFonts w:eastAsia="Malgun Gothic"/>
          <w:noProof/>
          <w:lang w:val="en-CA" w:eastAsia="ko-KR"/>
        </w:rPr>
        <w:t>numSampN  </w:t>
      </w:r>
      <w:r w:rsidRPr="00F43CC3">
        <w:rPr>
          <w:rFonts w:cstheme="minorHAnsi"/>
          <w:color w:val="000000"/>
          <w:lang w:val="en-CA"/>
        </w:rPr>
        <w:t>&gt;&gt;  ( 1 + numIs4N ) ).</w:t>
      </w:r>
    </w:p>
    <w:p w14:paraId="72992E47" w14:textId="77777777" w:rsidR="00F12D59" w:rsidRPr="00F43CC3" w:rsidRDefault="00F12D59" w:rsidP="00F12D59">
      <w:pPr>
        <w:numPr>
          <w:ilvl w:val="0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18"/>
          <w:tab w:val="left" w:pos="1701"/>
        </w:tabs>
        <w:rPr>
          <w:noProof/>
          <w:lang w:val="en-CA"/>
        </w:rPr>
      </w:pPr>
      <w:r w:rsidRPr="00F43CC3">
        <w:rPr>
          <w:rFonts w:cstheme="minorHAnsi"/>
          <w:lang w:val="en-CA" w:eastAsia="zh-CN"/>
        </w:rPr>
        <w:t>If</w:t>
      </w:r>
      <w:r w:rsidRPr="00F43CC3">
        <w:rPr>
          <w:rFonts w:cstheme="minorHAnsi"/>
          <w:lang w:val="en-CA"/>
        </w:rPr>
        <w:t xml:space="preserve"> availN is equal to TRUE and </w:t>
      </w:r>
      <w:r w:rsidRPr="00F43CC3">
        <w:rPr>
          <w:rFonts w:eastAsia="Malgun Gothic" w:cstheme="minorHAnsi"/>
          <w:lang w:val="en-CA" w:eastAsia="ko-KR"/>
        </w:rPr>
        <w:t>predModeIntra is equal to INTRA_LT_CCLM or INTRA_N_CCLM, the following assignments are made</w:t>
      </w:r>
      <w:r w:rsidRPr="00F43CC3">
        <w:rPr>
          <w:rFonts w:cstheme="minorHAnsi"/>
          <w:lang w:val="en-CA"/>
        </w:rPr>
        <w:t>:</w:t>
      </w:r>
    </w:p>
    <w:p w14:paraId="79913DE5" w14:textId="77777777" w:rsidR="00F12D59" w:rsidRPr="00F43CC3" w:rsidRDefault="00F12D59" w:rsidP="00F12D59">
      <w:pPr>
        <w:numPr>
          <w:ilvl w:val="2"/>
          <w:numId w:val="3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18"/>
          <w:tab w:val="left" w:pos="1701"/>
        </w:tabs>
        <w:rPr>
          <w:noProof/>
          <w:lang w:val="en-CA"/>
        </w:rPr>
      </w:pPr>
      <w:r w:rsidRPr="00F43CC3">
        <w:rPr>
          <w:rFonts w:cstheme="minorHAnsi"/>
          <w:lang w:val="en-CA"/>
        </w:rPr>
        <w:t>cntN is set equal to Min( </w:t>
      </w:r>
      <w:r w:rsidRPr="00F43CC3">
        <w:rPr>
          <w:rFonts w:eastAsia="Malgun Gothic"/>
          <w:noProof/>
          <w:lang w:val="en-CA" w:eastAsia="ko-KR"/>
        </w:rPr>
        <w:t>numSampN,</w:t>
      </w:r>
      <w:r w:rsidRPr="00F43CC3">
        <w:rPr>
          <w:rFonts w:cstheme="minorHAnsi"/>
          <w:lang w:val="en-CA"/>
        </w:rPr>
        <w:t xml:space="preserve"> ( 1 + </w:t>
      </w:r>
      <w:r w:rsidRPr="00F43CC3">
        <w:rPr>
          <w:rFonts w:cstheme="minorHAnsi"/>
          <w:color w:val="000000"/>
          <w:lang w:val="en-CA"/>
        </w:rPr>
        <w:t>numIs4N ) &lt;&lt; 1 ).</w:t>
      </w:r>
    </w:p>
    <w:p w14:paraId="54006DCE" w14:textId="77777777" w:rsidR="00F12D59" w:rsidRPr="00F43CC3" w:rsidRDefault="00F12D59" w:rsidP="00F12D59">
      <w:pPr>
        <w:numPr>
          <w:ilvl w:val="2"/>
          <w:numId w:val="3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18"/>
          <w:tab w:val="left" w:pos="1701"/>
        </w:tabs>
        <w:rPr>
          <w:noProof/>
          <w:lang w:val="en-CA"/>
        </w:rPr>
      </w:pPr>
      <w:r w:rsidRPr="00F43CC3">
        <w:rPr>
          <w:rFonts w:cstheme="minorHAnsi"/>
          <w:lang w:val="en-CA"/>
        </w:rPr>
        <w:t>pickPosN</w:t>
      </w:r>
      <w:r w:rsidRPr="00F43CC3">
        <w:rPr>
          <w:rFonts w:cstheme="minorHAnsi"/>
          <w:color w:val="000000"/>
          <w:lang w:val="en-CA"/>
        </w:rPr>
        <w:t>[ pos </w:t>
      </w:r>
      <w:r w:rsidRPr="00F43CC3">
        <w:rPr>
          <w:rFonts w:cstheme="minorHAnsi"/>
          <w:lang w:val="en-CA"/>
        </w:rPr>
        <w:t>]</w:t>
      </w:r>
      <w:r w:rsidRPr="00F43CC3">
        <w:rPr>
          <w:rFonts w:cstheme="minorHAnsi"/>
          <w:color w:val="000000"/>
          <w:lang w:val="en-CA"/>
        </w:rPr>
        <w:t xml:space="preserve"> </w:t>
      </w:r>
      <w:r w:rsidRPr="00F43CC3">
        <w:rPr>
          <w:rFonts w:cstheme="minorHAnsi"/>
          <w:lang w:val="en-CA"/>
        </w:rPr>
        <w:t>is set equal to</w:t>
      </w:r>
      <w:r w:rsidRPr="00F43CC3">
        <w:rPr>
          <w:rFonts w:cstheme="minorHAnsi"/>
          <w:color w:val="000000"/>
          <w:lang w:val="en-CA"/>
        </w:rPr>
        <w:t xml:space="preserve"> (startPosN + pos * pickStepN), </w:t>
      </w:r>
      <w:r w:rsidRPr="00F43CC3">
        <w:rPr>
          <w:noProof/>
          <w:lang w:val="en-CA"/>
        </w:rPr>
        <w:t>with pos = 0.. cntN − 1.</w:t>
      </w:r>
    </w:p>
    <w:p w14:paraId="2F815C2B" w14:textId="77777777" w:rsidR="00F12D59" w:rsidRPr="00F43CC3" w:rsidRDefault="00F12D59" w:rsidP="00F12D59">
      <w:pPr>
        <w:numPr>
          <w:ilvl w:val="0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rPr>
          <w:noProof/>
          <w:lang w:val="en-CA"/>
        </w:rPr>
      </w:pPr>
      <w:r w:rsidRPr="00F43CC3">
        <w:rPr>
          <w:noProof/>
          <w:lang w:val="en-CA"/>
        </w:rPr>
        <w:t>Otherwise, cntN is set equal to 0.</w:t>
      </w:r>
    </w:p>
    <w:p w14:paraId="10B9996B" w14:textId="77777777" w:rsidR="00F12D59" w:rsidRPr="00F43CC3" w:rsidRDefault="00F12D59" w:rsidP="00F12D59">
      <w:p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18"/>
          <w:tab w:val="left" w:pos="2977"/>
        </w:tabs>
        <w:rPr>
          <w:noProof/>
          <w:lang w:val="en-CA" w:eastAsia="ko-KR"/>
        </w:rPr>
      </w:pPr>
      <w:r w:rsidRPr="00F43CC3">
        <w:rPr>
          <w:noProof/>
          <w:lang w:val="en-CA"/>
        </w:rPr>
        <w:t>The prediction samples predSamples[ x</w:t>
      </w:r>
      <w:r w:rsidRPr="00F43CC3">
        <w:rPr>
          <w:noProof/>
          <w:lang w:val="en-CA" w:eastAsia="ko-KR"/>
        </w:rPr>
        <w:t> ][</w:t>
      </w:r>
      <w:r w:rsidRPr="00F43CC3">
        <w:rPr>
          <w:noProof/>
          <w:lang w:val="en-CA"/>
        </w:rPr>
        <w:t> y ] with x = 0..nTbW − 1, y = 0..nTbH </w:t>
      </w:r>
      <w:r w:rsidRPr="00F43CC3">
        <w:rPr>
          <w:noProof/>
          <w:lang w:val="en-CA" w:eastAsia="ko-KR"/>
        </w:rPr>
        <w:t>−</w:t>
      </w:r>
      <w:r w:rsidRPr="00F43CC3">
        <w:rPr>
          <w:noProof/>
          <w:lang w:val="en-CA"/>
        </w:rPr>
        <w:t> 1 are derived as follows:</w:t>
      </w:r>
    </w:p>
    <w:p w14:paraId="3B3F4F66" w14:textId="77777777" w:rsidR="00F12D59" w:rsidRPr="00F43CC3" w:rsidRDefault="00F12D59" w:rsidP="00F12D59">
      <w:pPr>
        <w:numPr>
          <w:ilvl w:val="0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rPr>
          <w:noProof/>
          <w:lang w:val="en-CA"/>
        </w:rPr>
      </w:pPr>
      <w:r w:rsidRPr="00F43CC3">
        <w:rPr>
          <w:rFonts w:eastAsia="Malgun Gothic"/>
          <w:noProof/>
          <w:lang w:val="en-CA" w:eastAsia="ko-KR"/>
        </w:rPr>
        <w:t>If</w:t>
      </w:r>
      <w:r w:rsidRPr="00F43CC3">
        <w:rPr>
          <w:noProof/>
          <w:lang w:val="en-CA"/>
        </w:rPr>
        <w:t xml:space="preserve"> </w:t>
      </w:r>
      <w:r w:rsidRPr="00F43CC3">
        <w:rPr>
          <w:rFonts w:eastAsia="Malgun Gothic"/>
          <w:noProof/>
          <w:lang w:val="en-CA" w:eastAsia="ko-KR"/>
        </w:rPr>
        <w:t>both</w:t>
      </w:r>
      <w:r w:rsidRPr="00F43CC3">
        <w:rPr>
          <w:noProof/>
          <w:lang w:val="en-CA"/>
        </w:rPr>
        <w:t xml:space="preserve"> numSampL</w:t>
      </w:r>
      <w:r w:rsidRPr="00F43CC3">
        <w:rPr>
          <w:noProof/>
          <w:lang w:val="en-CA" w:eastAsia="ko-KR"/>
        </w:rPr>
        <w:t xml:space="preserve"> and </w:t>
      </w:r>
      <w:r w:rsidRPr="00F43CC3">
        <w:rPr>
          <w:noProof/>
          <w:lang w:val="en-CA"/>
        </w:rPr>
        <w:t>numSampT</w:t>
      </w:r>
      <w:r w:rsidRPr="00F43CC3">
        <w:rPr>
          <w:noProof/>
          <w:lang w:val="en-CA" w:eastAsia="ko-KR"/>
        </w:rPr>
        <w:t xml:space="preserve"> are equal to </w:t>
      </w:r>
      <w:r w:rsidRPr="00F43CC3">
        <w:rPr>
          <w:noProof/>
          <w:lang w:val="en-CA"/>
        </w:rPr>
        <w:t xml:space="preserve">0, </w:t>
      </w:r>
      <w:r w:rsidRPr="00F43CC3">
        <w:rPr>
          <w:noProof/>
          <w:lang w:val="en-CA" w:eastAsia="ko-KR"/>
        </w:rPr>
        <w:t>the following applies:</w:t>
      </w:r>
    </w:p>
    <w:p w14:paraId="06D5D85F" w14:textId="77777777" w:rsidR="00F12D59" w:rsidRPr="00F43CC3" w:rsidRDefault="00F12D59" w:rsidP="00F12D5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00"/>
        <w:rPr>
          <w:noProof/>
          <w:lang w:val="en-CA"/>
        </w:rPr>
      </w:pPr>
      <w:r w:rsidRPr="00F43CC3">
        <w:rPr>
          <w:noProof/>
          <w:lang w:val="en-CA"/>
        </w:rPr>
        <w:t>predSamples[ x</w:t>
      </w:r>
      <w:r w:rsidRPr="00F43CC3">
        <w:rPr>
          <w:noProof/>
          <w:lang w:val="en-CA" w:eastAsia="ko-KR"/>
        </w:rPr>
        <w:t> ][</w:t>
      </w:r>
      <w:r w:rsidRPr="00F43CC3">
        <w:rPr>
          <w:noProof/>
          <w:lang w:val="en-CA"/>
        </w:rPr>
        <w:t> y ] = 1  &lt;&lt;  ( BitDepth − 1 )</w:t>
      </w:r>
      <w:r w:rsidRPr="00F43CC3">
        <w:rPr>
          <w:noProof/>
          <w:lang w:val="en-CA"/>
        </w:rPr>
        <w:tab/>
      </w:r>
      <w:r w:rsidRPr="00F43CC3">
        <w:rPr>
          <w:noProof/>
          <w:lang w:val="en-CA"/>
        </w:rPr>
        <w:tab/>
        <w:t>(</w:t>
      </w:r>
      <w:r w:rsidRPr="00F43CC3">
        <w:rPr>
          <w:noProof/>
          <w:lang w:val="en-CA"/>
        </w:rPr>
        <w:fldChar w:fldCharType="begin" w:fldLock="1"/>
      </w:r>
      <w:r w:rsidRPr="00F43CC3">
        <w:rPr>
          <w:noProof/>
          <w:lang w:val="en-CA"/>
        </w:rPr>
        <w:instrText xml:space="preserve"> SEQ Equation \* ARABIC </w:instrText>
      </w:r>
      <w:r w:rsidRPr="00F43CC3">
        <w:rPr>
          <w:noProof/>
          <w:lang w:val="en-CA"/>
        </w:rPr>
        <w:fldChar w:fldCharType="separate"/>
      </w:r>
      <w:r>
        <w:rPr>
          <w:noProof/>
          <w:lang w:val="en-CA"/>
        </w:rPr>
        <w:t>359</w:t>
      </w:r>
      <w:r w:rsidRPr="00F43CC3">
        <w:rPr>
          <w:noProof/>
          <w:lang w:val="en-CA"/>
        </w:rPr>
        <w:fldChar w:fldCharType="end"/>
      </w:r>
      <w:r w:rsidRPr="00F43CC3">
        <w:rPr>
          <w:noProof/>
          <w:lang w:val="en-CA"/>
        </w:rPr>
        <w:t>)</w:t>
      </w:r>
    </w:p>
    <w:p w14:paraId="54DA5F98" w14:textId="5AB1EADF" w:rsidR="00F12D59" w:rsidRDefault="00F12D59" w:rsidP="00F12D59">
      <w:pPr>
        <w:numPr>
          <w:ilvl w:val="0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rPr>
          <w:noProof/>
          <w:lang w:val="en-CA"/>
        </w:rPr>
      </w:pPr>
      <w:r w:rsidRPr="00F43CC3">
        <w:rPr>
          <w:rFonts w:eastAsia="Malgun Gothic"/>
          <w:noProof/>
          <w:lang w:val="en-CA" w:eastAsia="ko-KR"/>
        </w:rPr>
        <w:t>Otherwise</w:t>
      </w:r>
      <w:r w:rsidRPr="00F43CC3">
        <w:rPr>
          <w:noProof/>
          <w:lang w:val="en-CA"/>
        </w:rPr>
        <w:t xml:space="preserve">, </w:t>
      </w:r>
      <w:r w:rsidRPr="00F43CC3">
        <w:rPr>
          <w:noProof/>
          <w:lang w:val="en-CA" w:eastAsia="ko-KR"/>
        </w:rPr>
        <w:t>the following ordered steps apply:</w:t>
      </w:r>
    </w:p>
    <w:p w14:paraId="1002DF7B" w14:textId="77777777" w:rsidR="00302C60" w:rsidRPr="00302C60" w:rsidRDefault="00302C60" w:rsidP="00302C60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ind w:left="400"/>
        <w:rPr>
          <w:noProof/>
          <w:highlight w:val="green"/>
          <w:lang w:val="en-CA"/>
        </w:rPr>
      </w:pPr>
      <w:r w:rsidRPr="00302C60">
        <w:rPr>
          <w:noProof/>
          <w:highlight w:val="green"/>
          <w:lang w:val="en-CA"/>
        </w:rPr>
        <w:t>–</w:t>
      </w:r>
      <w:r w:rsidRPr="00302C60">
        <w:rPr>
          <w:noProof/>
          <w:highlight w:val="green"/>
          <w:lang w:val="en-CA"/>
        </w:rPr>
        <w:tab/>
        <w:t>The one-dimensional filter coefficients array F1 and F2, and the 2-dimensional filter coefficients arrays F3 and F4 are specified as follows.</w:t>
      </w:r>
    </w:p>
    <w:p w14:paraId="59441F04" w14:textId="77777777" w:rsidR="00302C60" w:rsidRPr="00302C60" w:rsidRDefault="00302C60" w:rsidP="00302C60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ind w:left="400"/>
        <w:rPr>
          <w:strike/>
          <w:noProof/>
          <w:color w:val="FF0000"/>
          <w:highlight w:val="green"/>
          <w:lang w:val="en-CA"/>
        </w:rPr>
      </w:pPr>
      <w:r w:rsidRPr="00302C60">
        <w:rPr>
          <w:strike/>
          <w:noProof/>
          <w:color w:val="FF0000"/>
          <w:highlight w:val="green"/>
          <w:lang w:val="en-CA"/>
        </w:rPr>
        <w:t>F1[ 0 ] = 2, F1[ 1 ] = 0</w:t>
      </w:r>
      <w:r w:rsidRPr="00302C60">
        <w:rPr>
          <w:strike/>
          <w:noProof/>
          <w:color w:val="FF0000"/>
          <w:highlight w:val="green"/>
          <w:lang w:val="en-CA"/>
        </w:rPr>
        <w:tab/>
      </w:r>
      <w:r w:rsidRPr="00302C60">
        <w:rPr>
          <w:strike/>
          <w:noProof/>
          <w:color w:val="FF0000"/>
          <w:highlight w:val="green"/>
          <w:lang w:val="en-CA"/>
        </w:rPr>
        <w:tab/>
      </w:r>
      <w:r w:rsidRPr="00302C60">
        <w:rPr>
          <w:strike/>
          <w:noProof/>
          <w:color w:val="FF0000"/>
          <w:highlight w:val="green"/>
          <w:lang w:val="en-CA"/>
        </w:rPr>
        <w:tab/>
      </w:r>
      <w:r w:rsidRPr="00302C60">
        <w:rPr>
          <w:strike/>
          <w:noProof/>
          <w:color w:val="FF0000"/>
          <w:highlight w:val="green"/>
          <w:lang w:val="en-CA"/>
        </w:rPr>
        <w:tab/>
        <w:t>(361)</w:t>
      </w:r>
    </w:p>
    <w:p w14:paraId="2566B22C" w14:textId="77777777" w:rsidR="00302C60" w:rsidRPr="00302C60" w:rsidRDefault="00302C60" w:rsidP="00302C60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ind w:left="400"/>
        <w:rPr>
          <w:noProof/>
          <w:highlight w:val="green"/>
          <w:lang w:val="en-CA"/>
        </w:rPr>
      </w:pPr>
      <w:r w:rsidRPr="00302C60">
        <w:rPr>
          <w:noProof/>
          <w:highlight w:val="green"/>
          <w:lang w:val="en-CA"/>
        </w:rPr>
        <w:t>F2[ 0 ] = 1, F2[ 1 ] = 2, F2[ 2 ] = 1</w:t>
      </w:r>
      <w:r w:rsidRPr="00302C60">
        <w:rPr>
          <w:noProof/>
          <w:highlight w:val="green"/>
          <w:lang w:val="en-CA"/>
        </w:rPr>
        <w:tab/>
        <w:t>(362)</w:t>
      </w:r>
    </w:p>
    <w:p w14:paraId="6FCE1407" w14:textId="77777777" w:rsidR="00302C60" w:rsidRPr="00302C60" w:rsidRDefault="00302C60" w:rsidP="00302C60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ind w:left="400"/>
        <w:rPr>
          <w:noProof/>
          <w:highlight w:val="green"/>
          <w:lang w:val="en-CA"/>
        </w:rPr>
      </w:pPr>
      <w:r w:rsidRPr="00302C60">
        <w:rPr>
          <w:noProof/>
          <w:highlight w:val="green"/>
          <w:lang w:val="en-CA"/>
        </w:rPr>
        <w:t>F3[ i ][ j ] = F4[ i ][ j ] = 0, with i = 0..2, j = 0..2</w:t>
      </w:r>
      <w:r w:rsidRPr="00302C60">
        <w:rPr>
          <w:noProof/>
          <w:highlight w:val="green"/>
          <w:lang w:val="en-CA"/>
        </w:rPr>
        <w:tab/>
        <w:t>(363)</w:t>
      </w:r>
    </w:p>
    <w:p w14:paraId="4FE34CC6" w14:textId="77777777" w:rsidR="00302C60" w:rsidRPr="00302C60" w:rsidRDefault="00302C60" w:rsidP="00302C60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ind w:left="400"/>
        <w:rPr>
          <w:noProof/>
          <w:highlight w:val="green"/>
          <w:lang w:val="en-CA"/>
        </w:rPr>
      </w:pPr>
      <w:r w:rsidRPr="00302C60">
        <w:rPr>
          <w:noProof/>
          <w:highlight w:val="green"/>
          <w:lang w:val="en-CA"/>
        </w:rPr>
        <w:t>–</w:t>
      </w:r>
      <w:r w:rsidRPr="00302C60">
        <w:rPr>
          <w:noProof/>
          <w:highlight w:val="green"/>
          <w:lang w:val="en-CA"/>
        </w:rPr>
        <w:tab/>
        <w:t>If both SubWidthC and SubHeightC are equal to 2, the following applies:</w:t>
      </w:r>
    </w:p>
    <w:p w14:paraId="5E052810" w14:textId="77777777" w:rsidR="00302C60" w:rsidRPr="00302C60" w:rsidRDefault="00302C60" w:rsidP="00302C60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ind w:left="400"/>
        <w:rPr>
          <w:noProof/>
          <w:highlight w:val="green"/>
          <w:lang w:val="en-CA"/>
        </w:rPr>
      </w:pPr>
      <w:r w:rsidRPr="00302C60">
        <w:rPr>
          <w:noProof/>
          <w:highlight w:val="green"/>
          <w:lang w:val="en-CA"/>
        </w:rPr>
        <w:t>F1[ 0 ] = 1, F1[ 1 ] = 1</w:t>
      </w:r>
      <w:r w:rsidRPr="00302C60">
        <w:rPr>
          <w:noProof/>
          <w:highlight w:val="green"/>
          <w:lang w:val="en-CA"/>
        </w:rPr>
        <w:tab/>
      </w:r>
      <w:r w:rsidRPr="00302C60">
        <w:rPr>
          <w:noProof/>
          <w:highlight w:val="green"/>
          <w:lang w:val="en-CA"/>
        </w:rPr>
        <w:tab/>
      </w:r>
      <w:r w:rsidRPr="00302C60">
        <w:rPr>
          <w:noProof/>
          <w:highlight w:val="green"/>
          <w:lang w:val="en-CA"/>
        </w:rPr>
        <w:tab/>
      </w:r>
      <w:r w:rsidRPr="00302C60">
        <w:rPr>
          <w:noProof/>
          <w:highlight w:val="green"/>
          <w:lang w:val="en-CA"/>
        </w:rPr>
        <w:tab/>
        <w:t>(364)</w:t>
      </w:r>
    </w:p>
    <w:p w14:paraId="06DEC961" w14:textId="77777777" w:rsidR="00302C60" w:rsidRPr="00302C60" w:rsidRDefault="00302C60" w:rsidP="00302C60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ind w:left="400"/>
        <w:rPr>
          <w:noProof/>
          <w:highlight w:val="green"/>
          <w:lang w:val="en-CA"/>
        </w:rPr>
      </w:pPr>
      <w:r w:rsidRPr="00302C60">
        <w:rPr>
          <w:noProof/>
          <w:highlight w:val="green"/>
          <w:lang w:val="en-CA"/>
        </w:rPr>
        <w:lastRenderedPageBreak/>
        <w:t>F3[ 0 ][ 1 ] = 1, F3[ 1 ][ 1 ] = 4, F3[ 2 ][ 1 ] = 1, F3[ 1 ][ 0 ] = 1, F3[ 1 ][ 2 ] = 1</w:t>
      </w:r>
      <w:r w:rsidRPr="00302C60">
        <w:rPr>
          <w:noProof/>
          <w:highlight w:val="green"/>
          <w:lang w:val="en-CA"/>
        </w:rPr>
        <w:tab/>
        <w:t>(365)</w:t>
      </w:r>
    </w:p>
    <w:p w14:paraId="2BE0405E" w14:textId="77777777" w:rsidR="00302C60" w:rsidRPr="00302C60" w:rsidRDefault="00302C60" w:rsidP="00302C60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ind w:left="400"/>
        <w:rPr>
          <w:noProof/>
          <w:highlight w:val="green"/>
          <w:lang w:val="en-CA"/>
        </w:rPr>
      </w:pPr>
      <w:r w:rsidRPr="00302C60">
        <w:rPr>
          <w:noProof/>
          <w:highlight w:val="green"/>
          <w:lang w:val="en-CA"/>
        </w:rPr>
        <w:t>F4[ 0 ][ 1 ]  = 1, F4[ 1 ][ 1 ] = 2, F4[ 2 ][ 1 ] = 1</w:t>
      </w:r>
      <w:r w:rsidRPr="00302C60">
        <w:rPr>
          <w:noProof/>
          <w:highlight w:val="green"/>
          <w:lang w:val="en-CA"/>
        </w:rPr>
        <w:tab/>
        <w:t>(366)</w:t>
      </w:r>
    </w:p>
    <w:p w14:paraId="55121D7B" w14:textId="77777777" w:rsidR="00302C60" w:rsidRPr="00302C60" w:rsidRDefault="00302C60" w:rsidP="00302C60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ind w:left="400"/>
        <w:rPr>
          <w:noProof/>
          <w:highlight w:val="green"/>
          <w:lang w:val="en-CA"/>
        </w:rPr>
      </w:pPr>
      <w:r w:rsidRPr="00302C60">
        <w:rPr>
          <w:noProof/>
          <w:highlight w:val="green"/>
          <w:lang w:val="en-CA"/>
        </w:rPr>
        <w:t>F4[ 0 ][ 2 ] = 1,  F4[ 1 ][ 2 ] = 2, F4[ 2 ][ 2 ] = 1</w:t>
      </w:r>
      <w:r w:rsidRPr="00302C60">
        <w:rPr>
          <w:noProof/>
          <w:highlight w:val="green"/>
          <w:lang w:val="en-CA"/>
        </w:rPr>
        <w:tab/>
        <w:t>(367)</w:t>
      </w:r>
    </w:p>
    <w:p w14:paraId="3301CE87" w14:textId="77777777" w:rsidR="00302C60" w:rsidRPr="00302C60" w:rsidRDefault="00302C60" w:rsidP="00302C60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ind w:left="400"/>
        <w:rPr>
          <w:noProof/>
          <w:highlight w:val="green"/>
          <w:lang w:val="en-CA"/>
        </w:rPr>
      </w:pPr>
      <w:r w:rsidRPr="00302C60">
        <w:rPr>
          <w:noProof/>
          <w:highlight w:val="green"/>
          <w:lang w:val="en-CA"/>
        </w:rPr>
        <w:t>–</w:t>
      </w:r>
      <w:r w:rsidRPr="00302C60">
        <w:rPr>
          <w:noProof/>
          <w:highlight w:val="green"/>
          <w:lang w:val="en-CA"/>
        </w:rPr>
        <w:tab/>
        <w:t>Otherwise, the following applies:</w:t>
      </w:r>
    </w:p>
    <w:p w14:paraId="675CD886" w14:textId="77777777" w:rsidR="00302C60" w:rsidRPr="00302C60" w:rsidRDefault="00302C60" w:rsidP="00302C60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ind w:left="400"/>
        <w:rPr>
          <w:noProof/>
          <w:highlight w:val="green"/>
          <w:lang w:val="en-CA"/>
        </w:rPr>
      </w:pPr>
      <w:r w:rsidRPr="00302C60">
        <w:rPr>
          <w:noProof/>
          <w:highlight w:val="green"/>
          <w:lang w:val="en-CA"/>
        </w:rPr>
        <w:t>F3[ 1 ][ 1 ] = 8</w:t>
      </w:r>
      <w:r w:rsidRPr="00302C60">
        <w:rPr>
          <w:noProof/>
          <w:highlight w:val="green"/>
          <w:lang w:val="en-CA"/>
        </w:rPr>
        <w:tab/>
      </w:r>
      <w:r w:rsidRPr="00302C60">
        <w:rPr>
          <w:noProof/>
          <w:highlight w:val="green"/>
          <w:lang w:val="en-CA"/>
        </w:rPr>
        <w:tab/>
      </w:r>
      <w:r w:rsidRPr="00302C60">
        <w:rPr>
          <w:noProof/>
          <w:highlight w:val="green"/>
          <w:lang w:val="en-CA"/>
        </w:rPr>
        <w:tab/>
      </w:r>
      <w:r w:rsidRPr="00302C60">
        <w:rPr>
          <w:noProof/>
          <w:highlight w:val="green"/>
          <w:lang w:val="en-CA"/>
        </w:rPr>
        <w:tab/>
      </w:r>
      <w:r w:rsidRPr="00302C60">
        <w:rPr>
          <w:noProof/>
          <w:highlight w:val="green"/>
          <w:lang w:val="en-CA"/>
        </w:rPr>
        <w:tab/>
        <w:t>(368)</w:t>
      </w:r>
    </w:p>
    <w:p w14:paraId="768C4DE4" w14:textId="6FEB7175" w:rsidR="00302C60" w:rsidRPr="00F43CC3" w:rsidRDefault="00302C60" w:rsidP="00302C60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ind w:left="400"/>
        <w:rPr>
          <w:noProof/>
          <w:lang w:val="en-CA"/>
        </w:rPr>
      </w:pPr>
      <w:r w:rsidRPr="00302C60">
        <w:rPr>
          <w:noProof/>
          <w:highlight w:val="green"/>
          <w:lang w:val="en-CA"/>
        </w:rPr>
        <w:t>F4[ 0 ][ 1 ] = 2, F4[ 1 ][ 1 ] = 4, F4[ 2 ][ 1 ] = 2,</w:t>
      </w:r>
      <w:r w:rsidRPr="00302C60">
        <w:rPr>
          <w:noProof/>
          <w:highlight w:val="green"/>
          <w:lang w:val="en-CA"/>
        </w:rPr>
        <w:tab/>
        <w:t>(369)</w:t>
      </w:r>
    </w:p>
    <w:p w14:paraId="58923511" w14:textId="77777777" w:rsidR="00F12D59" w:rsidRPr="00F43CC3" w:rsidRDefault="00F12D59" w:rsidP="00F12D59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  <w:tab w:val="left" w:pos="1701"/>
        </w:tabs>
        <w:ind w:left="709" w:hanging="283"/>
        <w:rPr>
          <w:noProof/>
          <w:lang w:val="en-CA" w:eastAsia="ko-KR"/>
        </w:rPr>
      </w:pPr>
      <w:r w:rsidRPr="00F43CC3">
        <w:rPr>
          <w:noProof/>
          <w:lang w:val="en-CA" w:eastAsia="ko-KR"/>
        </w:rPr>
        <w:t>The collocated luma samples pY[ x ][ y ] with x = 0..nTbW * SubWidthC − 1, y= 0..nTbH * SubHeightC − 1 are set equal to the reconstructed luma samples prior to the deblocking filter process at the locations ( x</w:t>
      </w:r>
      <w:r w:rsidRPr="00F43CC3">
        <w:rPr>
          <w:noProof/>
          <w:lang w:val="en-CA"/>
        </w:rPr>
        <w:t>Tb</w:t>
      </w:r>
      <w:r w:rsidRPr="00F43CC3">
        <w:rPr>
          <w:noProof/>
          <w:lang w:val="en-CA" w:eastAsia="ko-KR"/>
        </w:rPr>
        <w:t>Y + x, y</w:t>
      </w:r>
      <w:r w:rsidRPr="00F43CC3">
        <w:rPr>
          <w:noProof/>
          <w:lang w:val="en-CA"/>
        </w:rPr>
        <w:t>Tb</w:t>
      </w:r>
      <w:r w:rsidRPr="00F43CC3">
        <w:rPr>
          <w:noProof/>
          <w:lang w:val="en-CA" w:eastAsia="ko-KR"/>
        </w:rPr>
        <w:t>Y + y ).</w:t>
      </w:r>
    </w:p>
    <w:p w14:paraId="7C0AA7C3" w14:textId="77777777" w:rsidR="00F12D59" w:rsidRPr="00F43CC3" w:rsidRDefault="00F12D59" w:rsidP="00F12D59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18"/>
          <w:tab w:val="left" w:pos="1701"/>
        </w:tabs>
        <w:ind w:left="709" w:hanging="283"/>
        <w:rPr>
          <w:noProof/>
          <w:lang w:val="en-CA" w:eastAsia="ko-KR"/>
        </w:rPr>
      </w:pPr>
      <w:r w:rsidRPr="00F43CC3">
        <w:rPr>
          <w:noProof/>
          <w:lang w:val="en-CA" w:eastAsia="ko-KR"/>
        </w:rPr>
        <w:t>The neighbouring luma samples pY[ x ][ y ] are derived as follows:</w:t>
      </w:r>
    </w:p>
    <w:p w14:paraId="3FD2D4D5" w14:textId="77777777" w:rsidR="00F12D59" w:rsidRPr="00F43CC3" w:rsidRDefault="00F12D59" w:rsidP="00F12D59">
      <w:pPr>
        <w:numPr>
          <w:ilvl w:val="2"/>
          <w:numId w:val="3"/>
        </w:numPr>
        <w:tabs>
          <w:tab w:val="clear" w:pos="794"/>
          <w:tab w:val="clear" w:pos="1588"/>
          <w:tab w:val="clear" w:pos="1985"/>
          <w:tab w:val="left" w:pos="1440"/>
          <w:tab w:val="left" w:pos="1701"/>
        </w:tabs>
        <w:ind w:left="993" w:hanging="284"/>
        <w:rPr>
          <w:noProof/>
          <w:lang w:val="en-CA" w:eastAsia="ko-KR"/>
        </w:rPr>
      </w:pPr>
      <w:r w:rsidRPr="00F43CC3">
        <w:rPr>
          <w:noProof/>
          <w:lang w:val="en-CA" w:eastAsia="ko-KR"/>
        </w:rPr>
        <w:t xml:space="preserve">When </w:t>
      </w:r>
      <w:r w:rsidRPr="00F43CC3">
        <w:rPr>
          <w:noProof/>
          <w:lang w:val="en-CA"/>
        </w:rPr>
        <w:t>numSampL</w:t>
      </w:r>
      <w:r w:rsidRPr="00F43CC3">
        <w:rPr>
          <w:noProof/>
          <w:lang w:val="en-CA" w:eastAsia="ko-KR"/>
        </w:rPr>
        <w:t xml:space="preserve"> is greater than 0, the neighbouring left luma samples pY[ x ][ y ] with x = −1..− 3, y = 0..SubHeightC * </w:t>
      </w:r>
      <w:r w:rsidRPr="00F43CC3">
        <w:rPr>
          <w:noProof/>
          <w:lang w:val="en-CA"/>
        </w:rPr>
        <w:t>numSampL</w:t>
      </w:r>
      <w:r w:rsidRPr="00F43CC3">
        <w:rPr>
          <w:noProof/>
          <w:lang w:val="en-CA" w:eastAsia="ko-KR"/>
        </w:rPr>
        <w:t> − 1, are set equal to the reconstructed luma samples prior to the deblocking filter process at the locations ( x</w:t>
      </w:r>
      <w:r w:rsidRPr="00F43CC3">
        <w:rPr>
          <w:noProof/>
          <w:lang w:val="en-CA"/>
        </w:rPr>
        <w:t>Tb</w:t>
      </w:r>
      <w:r w:rsidRPr="00F43CC3">
        <w:rPr>
          <w:noProof/>
          <w:lang w:val="en-CA" w:eastAsia="ko-KR"/>
        </w:rPr>
        <w:t>Y + x , y</w:t>
      </w:r>
      <w:r w:rsidRPr="00F43CC3">
        <w:rPr>
          <w:noProof/>
          <w:lang w:val="en-CA"/>
        </w:rPr>
        <w:t>Tb</w:t>
      </w:r>
      <w:r w:rsidRPr="00F43CC3">
        <w:rPr>
          <w:noProof/>
          <w:lang w:val="en-CA" w:eastAsia="ko-KR"/>
        </w:rPr>
        <w:t>Y +y ).</w:t>
      </w:r>
    </w:p>
    <w:p w14:paraId="163BC5ED" w14:textId="3742C4F3" w:rsidR="00F12D59" w:rsidRPr="00F43CC3" w:rsidRDefault="00F12D59" w:rsidP="00F12D59">
      <w:pPr>
        <w:numPr>
          <w:ilvl w:val="2"/>
          <w:numId w:val="3"/>
        </w:numPr>
        <w:tabs>
          <w:tab w:val="clear" w:pos="794"/>
          <w:tab w:val="clear" w:pos="1588"/>
          <w:tab w:val="clear" w:pos="1985"/>
          <w:tab w:val="left" w:pos="1440"/>
          <w:tab w:val="left" w:pos="1701"/>
        </w:tabs>
        <w:ind w:left="993" w:hanging="284"/>
        <w:rPr>
          <w:noProof/>
          <w:lang w:val="en-CA" w:eastAsia="ko-KR"/>
        </w:rPr>
      </w:pPr>
      <w:r w:rsidRPr="00F43CC3">
        <w:rPr>
          <w:noProof/>
          <w:lang w:val="en-CA" w:eastAsia="ko-KR"/>
        </w:rPr>
        <w:t xml:space="preserve">When </w:t>
      </w:r>
      <w:r w:rsidRPr="00F43CC3">
        <w:rPr>
          <w:rFonts w:eastAsia="Malgun Gothic"/>
          <w:noProof/>
          <w:lang w:val="en-CA" w:eastAsia="ko-KR"/>
        </w:rPr>
        <w:t>availT</w:t>
      </w:r>
      <w:r w:rsidRPr="00F43CC3">
        <w:rPr>
          <w:noProof/>
          <w:lang w:val="en-CA" w:eastAsia="ko-KR"/>
        </w:rPr>
        <w:t xml:space="preserve"> is equal to FALSE, the neighbouring top luma samples pY[ x ][ y ] with x = −1..SubWidthC * </w:t>
      </w:r>
      <w:r w:rsidRPr="00F43CC3">
        <w:rPr>
          <w:noProof/>
          <w:lang w:val="en-CA"/>
        </w:rPr>
        <w:t>numSampT</w:t>
      </w:r>
      <w:r w:rsidRPr="00F43CC3">
        <w:rPr>
          <w:noProof/>
          <w:lang w:val="en-CA" w:eastAsia="ko-KR"/>
        </w:rPr>
        <w:t> − 1, y = −1..−</w:t>
      </w:r>
      <w:r w:rsidR="005046B2">
        <w:rPr>
          <w:noProof/>
          <w:lang w:val="en-CA" w:eastAsia="ko-KR"/>
        </w:rPr>
        <w:t>2</w:t>
      </w:r>
      <w:r w:rsidRPr="00F43CC3">
        <w:rPr>
          <w:noProof/>
          <w:lang w:val="en-CA" w:eastAsia="ko-KR"/>
        </w:rPr>
        <w:t>, are set equal to the luma samples pY[ x ][ 0 ].</w:t>
      </w:r>
    </w:p>
    <w:p w14:paraId="0E24C0B6" w14:textId="77777777" w:rsidR="00F12D59" w:rsidRPr="00F43CC3" w:rsidRDefault="00F12D59" w:rsidP="00F12D59">
      <w:pPr>
        <w:numPr>
          <w:ilvl w:val="2"/>
          <w:numId w:val="3"/>
        </w:numPr>
        <w:tabs>
          <w:tab w:val="clear" w:pos="794"/>
          <w:tab w:val="clear" w:pos="1588"/>
          <w:tab w:val="clear" w:pos="1985"/>
          <w:tab w:val="left" w:pos="1440"/>
          <w:tab w:val="left" w:pos="1701"/>
        </w:tabs>
        <w:ind w:left="993" w:hanging="284"/>
        <w:rPr>
          <w:noProof/>
          <w:lang w:val="en-CA" w:eastAsia="ko-KR"/>
        </w:rPr>
      </w:pPr>
      <w:r w:rsidRPr="00F43CC3">
        <w:rPr>
          <w:noProof/>
          <w:lang w:val="en-CA" w:eastAsia="ko-KR"/>
        </w:rPr>
        <w:t xml:space="preserve">When </w:t>
      </w:r>
      <w:r w:rsidRPr="00F43CC3">
        <w:rPr>
          <w:rFonts w:eastAsia="Malgun Gothic"/>
          <w:noProof/>
          <w:lang w:val="en-CA" w:eastAsia="ko-KR"/>
        </w:rPr>
        <w:t>availL</w:t>
      </w:r>
      <w:r w:rsidRPr="00F43CC3">
        <w:rPr>
          <w:noProof/>
          <w:lang w:val="en-CA" w:eastAsia="ko-KR"/>
        </w:rPr>
        <w:t xml:space="preserve"> is equal to FALSE, the neighbouring left luma samples pY[ x ][ y ] with x = −1..−3, y = −1..SubHeightC * </w:t>
      </w:r>
      <w:r w:rsidRPr="00F43CC3">
        <w:rPr>
          <w:noProof/>
          <w:lang w:val="en-CA"/>
        </w:rPr>
        <w:t>numSampL</w:t>
      </w:r>
      <w:r w:rsidRPr="00F43CC3">
        <w:rPr>
          <w:noProof/>
          <w:lang w:val="en-CA" w:eastAsia="ko-KR"/>
        </w:rPr>
        <w:t> − 1, are set equal to the luma samples pY[ 0 ][ y ].</w:t>
      </w:r>
    </w:p>
    <w:p w14:paraId="3301AEA8" w14:textId="6D6CBDA9" w:rsidR="00F12D59" w:rsidRPr="00F43CC3" w:rsidRDefault="00F12D59" w:rsidP="00F12D59">
      <w:pPr>
        <w:numPr>
          <w:ilvl w:val="2"/>
          <w:numId w:val="3"/>
        </w:numPr>
        <w:tabs>
          <w:tab w:val="clear" w:pos="794"/>
          <w:tab w:val="clear" w:pos="1588"/>
          <w:tab w:val="clear" w:pos="1985"/>
          <w:tab w:val="left" w:pos="1440"/>
          <w:tab w:val="left" w:pos="1701"/>
        </w:tabs>
        <w:ind w:left="993" w:hanging="284"/>
        <w:rPr>
          <w:noProof/>
          <w:lang w:val="en-CA" w:eastAsia="ko-KR"/>
        </w:rPr>
      </w:pPr>
      <w:commentRangeStart w:id="2"/>
      <w:r w:rsidRPr="00F43CC3">
        <w:rPr>
          <w:noProof/>
          <w:lang w:val="en-CA" w:eastAsia="ko-KR"/>
        </w:rPr>
        <w:t xml:space="preserve">When </w:t>
      </w:r>
      <w:r w:rsidRPr="00F43CC3">
        <w:rPr>
          <w:noProof/>
          <w:lang w:val="en-CA"/>
        </w:rPr>
        <w:t>numSampT</w:t>
      </w:r>
      <w:r w:rsidRPr="00F43CC3">
        <w:rPr>
          <w:noProof/>
          <w:lang w:val="en-CA" w:eastAsia="ko-KR"/>
        </w:rPr>
        <w:t xml:space="preserve"> is greater than 0, the neighbouring top luma samples pY[ x ][ y ] with x = 0..SubWidthC * </w:t>
      </w:r>
      <w:r w:rsidRPr="00F43CC3">
        <w:rPr>
          <w:noProof/>
          <w:lang w:val="en-CA"/>
        </w:rPr>
        <w:t>numSampT</w:t>
      </w:r>
      <w:r w:rsidRPr="00F43CC3">
        <w:rPr>
          <w:noProof/>
          <w:lang w:val="en-CA" w:eastAsia="ko-KR"/>
        </w:rPr>
        <w:t> − 1, y = −1, −</w:t>
      </w:r>
      <w:r w:rsidRPr="00302C60">
        <w:rPr>
          <w:strike/>
          <w:noProof/>
          <w:color w:val="FF0000"/>
          <w:lang w:val="en-CA" w:eastAsia="ko-KR"/>
        </w:rPr>
        <w:t>2</w:t>
      </w:r>
      <w:r w:rsidR="00302C60" w:rsidRPr="00302C60">
        <w:rPr>
          <w:noProof/>
          <w:highlight w:val="green"/>
          <w:lang w:val="en-CA" w:eastAsia="ko-KR"/>
        </w:rPr>
        <w:t>3</w:t>
      </w:r>
      <w:r w:rsidRPr="00F43CC3">
        <w:rPr>
          <w:noProof/>
          <w:lang w:val="en-CA" w:eastAsia="ko-KR"/>
        </w:rPr>
        <w:t>, are set equal to the reconstructed luma samples prior to the deblocking filter process at the locations ( x</w:t>
      </w:r>
      <w:r w:rsidRPr="00F43CC3">
        <w:rPr>
          <w:noProof/>
          <w:lang w:val="en-CA"/>
        </w:rPr>
        <w:t>Tb</w:t>
      </w:r>
      <w:r w:rsidRPr="00F43CC3">
        <w:rPr>
          <w:noProof/>
          <w:lang w:val="en-CA" w:eastAsia="ko-KR"/>
        </w:rPr>
        <w:t>Y+ x, y</w:t>
      </w:r>
      <w:r w:rsidRPr="00F43CC3">
        <w:rPr>
          <w:noProof/>
          <w:lang w:val="en-CA"/>
        </w:rPr>
        <w:t>Tb</w:t>
      </w:r>
      <w:r w:rsidRPr="00F43CC3">
        <w:rPr>
          <w:noProof/>
          <w:lang w:val="en-CA" w:eastAsia="ko-KR"/>
        </w:rPr>
        <w:t>Y + y ).</w:t>
      </w:r>
      <w:commentRangeEnd w:id="2"/>
      <w:r w:rsidR="000B174B">
        <w:rPr>
          <w:rStyle w:val="CommentReference"/>
        </w:rPr>
        <w:commentReference w:id="2"/>
      </w:r>
    </w:p>
    <w:p w14:paraId="629620C5" w14:textId="089D410B" w:rsidR="00F12D59" w:rsidRDefault="00F12D59" w:rsidP="00F12D59">
      <w:pPr>
        <w:numPr>
          <w:ilvl w:val="2"/>
          <w:numId w:val="3"/>
        </w:numPr>
        <w:tabs>
          <w:tab w:val="clear" w:pos="794"/>
          <w:tab w:val="clear" w:pos="1588"/>
          <w:tab w:val="clear" w:pos="1985"/>
          <w:tab w:val="left" w:pos="1440"/>
          <w:tab w:val="left" w:pos="1701"/>
        </w:tabs>
        <w:ind w:left="993" w:hanging="284"/>
        <w:rPr>
          <w:noProof/>
          <w:lang w:val="en-CA" w:eastAsia="ko-KR"/>
        </w:rPr>
      </w:pPr>
      <w:r w:rsidRPr="00F43CC3">
        <w:rPr>
          <w:noProof/>
          <w:lang w:val="en-CA" w:eastAsia="ko-KR"/>
        </w:rPr>
        <w:t xml:space="preserve">When </w:t>
      </w:r>
      <w:r w:rsidRPr="00F43CC3">
        <w:rPr>
          <w:noProof/>
          <w:lang w:val="en-CA"/>
        </w:rPr>
        <w:t>availTL</w:t>
      </w:r>
      <w:r w:rsidRPr="00F43CC3">
        <w:rPr>
          <w:noProof/>
          <w:lang w:val="en-CA" w:eastAsia="ko-KR"/>
        </w:rPr>
        <w:t xml:space="preserve"> is equal to TRUE, the neighbouring top-left luma samples pY[ x ][ y ] with x = −1, y = −1, −</w:t>
      </w:r>
      <w:r w:rsidR="005046B2">
        <w:rPr>
          <w:noProof/>
          <w:lang w:val="en-CA" w:eastAsia="ko-KR"/>
        </w:rPr>
        <w:t>2,</w:t>
      </w:r>
      <w:bookmarkStart w:id="3" w:name="_GoBack"/>
      <w:bookmarkEnd w:id="3"/>
      <w:r w:rsidRPr="00F43CC3">
        <w:rPr>
          <w:noProof/>
          <w:lang w:val="en-CA" w:eastAsia="ko-KR"/>
        </w:rPr>
        <w:t xml:space="preserve"> are set equal to the reconstructed luma samples prior to the deblocking filter process at the locations ( x</w:t>
      </w:r>
      <w:r w:rsidRPr="00F43CC3">
        <w:rPr>
          <w:noProof/>
          <w:lang w:val="en-CA"/>
        </w:rPr>
        <w:t>Tb</w:t>
      </w:r>
      <w:r w:rsidRPr="00F43CC3">
        <w:rPr>
          <w:noProof/>
          <w:lang w:val="en-CA" w:eastAsia="ko-KR"/>
        </w:rPr>
        <w:t>Y+ x, y</w:t>
      </w:r>
      <w:r w:rsidRPr="00F43CC3">
        <w:rPr>
          <w:noProof/>
          <w:lang w:val="en-CA"/>
        </w:rPr>
        <w:t>Tb</w:t>
      </w:r>
      <w:r w:rsidRPr="00F43CC3">
        <w:rPr>
          <w:noProof/>
          <w:lang w:val="en-CA" w:eastAsia="ko-KR"/>
        </w:rPr>
        <w:t>Y + y ).</w:t>
      </w:r>
    </w:p>
    <w:p w14:paraId="3474192F" w14:textId="77777777" w:rsidR="00F12D59" w:rsidRPr="00F43CC3" w:rsidRDefault="00F12D59" w:rsidP="00F12D59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  <w:tab w:val="left" w:pos="1701"/>
        </w:tabs>
        <w:ind w:left="709" w:hanging="283"/>
        <w:rPr>
          <w:noProof/>
          <w:lang w:val="en-CA" w:eastAsia="ko-KR"/>
        </w:rPr>
      </w:pPr>
      <w:r w:rsidRPr="00F43CC3">
        <w:rPr>
          <w:noProof/>
          <w:lang w:val="en-CA" w:eastAsia="ko-KR"/>
        </w:rPr>
        <w:t>The down-sampled collocated luma samples pDsY[ x ][ y ] with x = 0..nTbW − 1,  y = 0..nTbH − 1 are derived as follows:</w:t>
      </w:r>
    </w:p>
    <w:p w14:paraId="64F6DDF7" w14:textId="77777777" w:rsidR="00F12D59" w:rsidRPr="00F43CC3" w:rsidRDefault="00F12D59" w:rsidP="00F12D59">
      <w:pPr>
        <w:numPr>
          <w:ilvl w:val="2"/>
          <w:numId w:val="3"/>
        </w:numPr>
        <w:tabs>
          <w:tab w:val="clear" w:pos="794"/>
          <w:tab w:val="clear" w:pos="1588"/>
          <w:tab w:val="clear" w:pos="1985"/>
          <w:tab w:val="left" w:pos="1440"/>
          <w:tab w:val="left" w:pos="1701"/>
        </w:tabs>
        <w:ind w:left="993" w:hanging="284"/>
        <w:rPr>
          <w:noProof/>
          <w:lang w:val="en-CA" w:eastAsia="ko-KR"/>
        </w:rPr>
      </w:pPr>
      <w:r w:rsidRPr="00F43CC3">
        <w:rPr>
          <w:noProof/>
          <w:lang w:val="en-CA" w:eastAsia="ko-KR"/>
        </w:rPr>
        <w:t>If both SubWidthC and SubHeightC are equal to 1, the following applies:</w:t>
      </w:r>
    </w:p>
    <w:p w14:paraId="6DAE27EA" w14:textId="28F84A50" w:rsidR="00F12D59" w:rsidRPr="00F43CC3" w:rsidRDefault="00F12D59" w:rsidP="00F12D59">
      <w:pPr>
        <w:numPr>
          <w:ilvl w:val="3"/>
          <w:numId w:val="3"/>
        </w:numPr>
        <w:tabs>
          <w:tab w:val="clear" w:pos="794"/>
          <w:tab w:val="clear" w:pos="1191"/>
          <w:tab w:val="clear" w:pos="1985"/>
          <w:tab w:val="left" w:pos="1440"/>
          <w:tab w:val="left" w:pos="1701"/>
        </w:tabs>
        <w:rPr>
          <w:noProof/>
          <w:lang w:val="en-CA" w:eastAsia="ko-KR"/>
        </w:rPr>
      </w:pPr>
      <w:r w:rsidRPr="00F43CC3">
        <w:rPr>
          <w:noProof/>
          <w:lang w:val="en-CA" w:eastAsia="ko-KR"/>
        </w:rPr>
        <w:t>pDsY[ x ][ y ] with x = </w:t>
      </w:r>
      <w:r w:rsidRPr="00FF72B9">
        <w:rPr>
          <w:strike/>
          <w:noProof/>
          <w:color w:val="FF0000"/>
          <w:lang w:val="en-CA" w:eastAsia="ko-KR"/>
        </w:rPr>
        <w:t>1</w:t>
      </w:r>
      <w:r w:rsidR="00FF72B9" w:rsidRPr="00FF72B9">
        <w:rPr>
          <w:noProof/>
          <w:highlight w:val="green"/>
          <w:lang w:val="en-CA" w:eastAsia="ko-KR"/>
        </w:rPr>
        <w:t>0</w:t>
      </w:r>
      <w:r w:rsidRPr="00F43CC3">
        <w:rPr>
          <w:noProof/>
          <w:lang w:val="en-CA" w:eastAsia="ko-KR"/>
        </w:rPr>
        <w:t>..nTbW </w:t>
      </w:r>
      <w:r w:rsidRPr="00F43CC3">
        <w:rPr>
          <w:noProof/>
          <w:lang w:val="en-CA"/>
        </w:rPr>
        <w:t>−</w:t>
      </w:r>
      <w:r w:rsidRPr="00F43CC3">
        <w:rPr>
          <w:noProof/>
          <w:lang w:val="en-CA" w:eastAsia="ko-KR"/>
        </w:rPr>
        <w:t> 1, y = </w:t>
      </w:r>
      <w:r w:rsidRPr="00FF72B9">
        <w:rPr>
          <w:strike/>
          <w:noProof/>
          <w:color w:val="FF0000"/>
          <w:lang w:val="en-CA" w:eastAsia="ko-KR"/>
        </w:rPr>
        <w:t>1</w:t>
      </w:r>
      <w:r w:rsidR="00FF72B9" w:rsidRPr="00FF72B9">
        <w:rPr>
          <w:noProof/>
          <w:highlight w:val="green"/>
          <w:lang w:val="en-CA" w:eastAsia="ko-KR"/>
        </w:rPr>
        <w:t>0</w:t>
      </w:r>
      <w:r w:rsidRPr="00F43CC3">
        <w:rPr>
          <w:noProof/>
          <w:lang w:val="en-CA" w:eastAsia="ko-KR"/>
        </w:rPr>
        <w:t>..nTbH </w:t>
      </w:r>
      <w:r w:rsidRPr="00F43CC3">
        <w:rPr>
          <w:noProof/>
          <w:lang w:val="en-CA"/>
        </w:rPr>
        <w:t>−</w:t>
      </w:r>
      <w:r w:rsidRPr="00F43CC3">
        <w:rPr>
          <w:noProof/>
          <w:lang w:val="en-CA" w:eastAsia="ko-KR"/>
        </w:rPr>
        <w:t> 1 is derived as follows:</w:t>
      </w:r>
    </w:p>
    <w:p w14:paraId="4D3E3E62" w14:textId="77777777" w:rsidR="00F12D59" w:rsidRPr="00F43CC3" w:rsidRDefault="00F12D59" w:rsidP="00F12D59">
      <w:pPr>
        <w:pStyle w:val="Equation"/>
        <w:tabs>
          <w:tab w:val="clear" w:pos="794"/>
          <w:tab w:val="clear" w:pos="1588"/>
          <w:tab w:val="left" w:pos="2410"/>
          <w:tab w:val="left" w:pos="3420"/>
          <w:tab w:val="left" w:pos="4536"/>
          <w:tab w:val="left" w:pos="4820"/>
        </w:tabs>
        <w:ind w:left="2160"/>
        <w:rPr>
          <w:noProof/>
          <w:lang w:val="en-CA"/>
        </w:rPr>
      </w:pPr>
      <w:r w:rsidRPr="00F43CC3">
        <w:rPr>
          <w:noProof/>
          <w:lang w:val="en-CA" w:eastAsia="ko-KR"/>
        </w:rPr>
        <w:t>pDstY[ x ][ y ] = pY[ x ][ y ]</w:t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/>
        </w:rPr>
        <w:tab/>
      </w:r>
      <w:r w:rsidRPr="00F43CC3">
        <w:rPr>
          <w:noProof/>
          <w:lang w:val="en-CA"/>
        </w:rPr>
        <w:tab/>
      </w:r>
      <w:r w:rsidRPr="00F43CC3">
        <w:rPr>
          <w:noProof/>
          <w:lang w:val="en-CA"/>
        </w:rPr>
        <w:tab/>
        <w:t>(</w:t>
      </w:r>
      <w:r w:rsidRPr="00F43CC3">
        <w:rPr>
          <w:noProof/>
          <w:lang w:val="en-CA"/>
        </w:rPr>
        <w:fldChar w:fldCharType="begin" w:fldLock="1"/>
      </w:r>
      <w:r w:rsidRPr="00F43CC3">
        <w:rPr>
          <w:noProof/>
          <w:lang w:val="en-CA"/>
        </w:rPr>
        <w:instrText xml:space="preserve"> SEQ Equation \* ARABIC </w:instrText>
      </w:r>
      <w:r w:rsidRPr="00F43CC3">
        <w:rPr>
          <w:noProof/>
          <w:lang w:val="en-CA"/>
        </w:rPr>
        <w:fldChar w:fldCharType="separate"/>
      </w:r>
      <w:r>
        <w:rPr>
          <w:noProof/>
          <w:lang w:val="en-CA"/>
        </w:rPr>
        <w:t>360</w:t>
      </w:r>
      <w:r w:rsidRPr="00F43CC3">
        <w:rPr>
          <w:noProof/>
          <w:lang w:val="en-CA"/>
        </w:rPr>
        <w:fldChar w:fldCharType="end"/>
      </w:r>
      <w:r w:rsidRPr="00F43CC3">
        <w:rPr>
          <w:noProof/>
          <w:lang w:val="en-CA"/>
        </w:rPr>
        <w:t>)</w:t>
      </w:r>
    </w:p>
    <w:p w14:paraId="67EC1189" w14:textId="77777777" w:rsidR="00F12D59" w:rsidRPr="00F43CC3" w:rsidRDefault="00F12D59" w:rsidP="00F12D59">
      <w:pPr>
        <w:numPr>
          <w:ilvl w:val="2"/>
          <w:numId w:val="3"/>
        </w:numPr>
        <w:tabs>
          <w:tab w:val="clear" w:pos="794"/>
          <w:tab w:val="clear" w:pos="1588"/>
          <w:tab w:val="clear" w:pos="1985"/>
          <w:tab w:val="left" w:pos="1440"/>
          <w:tab w:val="left" w:pos="1701"/>
        </w:tabs>
        <w:ind w:left="993" w:hanging="284"/>
        <w:rPr>
          <w:noProof/>
          <w:lang w:val="en-CA" w:eastAsia="ko-KR"/>
        </w:rPr>
      </w:pPr>
      <w:r w:rsidRPr="00F43CC3">
        <w:rPr>
          <w:noProof/>
          <w:lang w:val="en-CA" w:eastAsia="ko-KR"/>
        </w:rPr>
        <w:t>Otherwise, the following applies:</w:t>
      </w:r>
    </w:p>
    <w:p w14:paraId="6669B019" w14:textId="77777777" w:rsidR="00F12D59" w:rsidRPr="00302C60" w:rsidRDefault="00F12D59" w:rsidP="00F12D59">
      <w:pPr>
        <w:numPr>
          <w:ilvl w:val="3"/>
          <w:numId w:val="3"/>
        </w:numPr>
        <w:tabs>
          <w:tab w:val="clear" w:pos="794"/>
          <w:tab w:val="clear" w:pos="1191"/>
          <w:tab w:val="clear" w:pos="1985"/>
          <w:tab w:val="left" w:pos="1440"/>
          <w:tab w:val="left" w:pos="1701"/>
        </w:tabs>
        <w:rPr>
          <w:strike/>
          <w:noProof/>
          <w:color w:val="FF0000"/>
          <w:lang w:val="en-CA" w:eastAsia="ko-KR"/>
        </w:rPr>
      </w:pPr>
      <w:commentRangeStart w:id="4"/>
      <w:r w:rsidRPr="00302C60">
        <w:rPr>
          <w:strike/>
          <w:noProof/>
          <w:color w:val="FF0000"/>
          <w:lang w:val="en-CA" w:eastAsia="ko-KR"/>
        </w:rPr>
        <w:t>The one-dimensional filter coefficients array F1 and F2, and the 2-dimensional filter coefficients arrays F3 and F4 are specified as follows.</w:t>
      </w:r>
    </w:p>
    <w:p w14:paraId="7F95AE88" w14:textId="77777777" w:rsidR="00F12D59" w:rsidRPr="00302C60" w:rsidRDefault="00F12D59" w:rsidP="00F12D59">
      <w:pPr>
        <w:pStyle w:val="Equation"/>
        <w:tabs>
          <w:tab w:val="clear" w:pos="794"/>
          <w:tab w:val="clear" w:pos="1588"/>
          <w:tab w:val="left" w:pos="2410"/>
          <w:tab w:val="left" w:pos="3420"/>
          <w:tab w:val="left" w:pos="4536"/>
          <w:tab w:val="left" w:pos="4820"/>
        </w:tabs>
        <w:ind w:left="2160"/>
        <w:rPr>
          <w:strike/>
          <w:noProof/>
          <w:color w:val="FF0000"/>
          <w:lang w:val="en-CA" w:eastAsia="ko-KR"/>
        </w:rPr>
      </w:pPr>
      <w:r w:rsidRPr="00302C60">
        <w:rPr>
          <w:strike/>
          <w:noProof/>
          <w:color w:val="FF0000"/>
          <w:lang w:val="en-CA" w:eastAsia="ko-KR"/>
        </w:rPr>
        <w:t>F1[ 0 ] = 2, F1[ 1 ] = 0</w:t>
      </w:r>
      <w:r w:rsidRPr="00302C60">
        <w:rPr>
          <w:strike/>
          <w:noProof/>
          <w:color w:val="FF0000"/>
          <w:lang w:val="en-CA" w:eastAsia="ko-KR"/>
        </w:rPr>
        <w:tab/>
      </w:r>
      <w:r w:rsidRPr="00302C60">
        <w:rPr>
          <w:strike/>
          <w:noProof/>
          <w:color w:val="FF0000"/>
          <w:lang w:val="en-CA" w:eastAsia="ko-KR"/>
        </w:rPr>
        <w:tab/>
      </w:r>
      <w:r w:rsidRPr="00302C60">
        <w:rPr>
          <w:strike/>
          <w:noProof/>
          <w:color w:val="FF0000"/>
          <w:lang w:val="en-CA" w:eastAsia="ko-KR"/>
        </w:rPr>
        <w:tab/>
      </w:r>
      <w:r w:rsidRPr="00302C60">
        <w:rPr>
          <w:strike/>
          <w:noProof/>
          <w:color w:val="FF0000"/>
          <w:lang w:val="en-CA"/>
        </w:rPr>
        <w:tab/>
        <w:t>(</w:t>
      </w:r>
      <w:r w:rsidRPr="00302C60">
        <w:rPr>
          <w:strike/>
          <w:noProof/>
          <w:color w:val="FF0000"/>
          <w:lang w:val="en-CA"/>
        </w:rPr>
        <w:fldChar w:fldCharType="begin" w:fldLock="1"/>
      </w:r>
      <w:r w:rsidRPr="00302C60">
        <w:rPr>
          <w:strike/>
          <w:noProof/>
          <w:color w:val="FF0000"/>
          <w:lang w:val="en-CA"/>
        </w:rPr>
        <w:instrText xml:space="preserve"> SEQ Equation \* ARABIC </w:instrText>
      </w:r>
      <w:r w:rsidRPr="00302C60">
        <w:rPr>
          <w:strike/>
          <w:noProof/>
          <w:color w:val="FF0000"/>
          <w:lang w:val="en-CA"/>
        </w:rPr>
        <w:fldChar w:fldCharType="separate"/>
      </w:r>
      <w:r w:rsidRPr="00302C60">
        <w:rPr>
          <w:strike/>
          <w:noProof/>
          <w:color w:val="FF0000"/>
          <w:lang w:val="en-CA"/>
        </w:rPr>
        <w:t>361</w:t>
      </w:r>
      <w:r w:rsidRPr="00302C60">
        <w:rPr>
          <w:strike/>
          <w:noProof/>
          <w:color w:val="FF0000"/>
          <w:lang w:val="en-CA"/>
        </w:rPr>
        <w:fldChar w:fldCharType="end"/>
      </w:r>
      <w:r w:rsidRPr="00302C60">
        <w:rPr>
          <w:strike/>
          <w:noProof/>
          <w:color w:val="FF0000"/>
          <w:lang w:val="en-CA"/>
        </w:rPr>
        <w:t>)</w:t>
      </w:r>
    </w:p>
    <w:p w14:paraId="2C55967C" w14:textId="77777777" w:rsidR="00F12D59" w:rsidRPr="00302C60" w:rsidRDefault="00F12D59" w:rsidP="00F12D59">
      <w:pPr>
        <w:pStyle w:val="Equation"/>
        <w:tabs>
          <w:tab w:val="clear" w:pos="794"/>
          <w:tab w:val="clear" w:pos="1588"/>
          <w:tab w:val="left" w:pos="2410"/>
          <w:tab w:val="left" w:pos="3420"/>
          <w:tab w:val="left" w:pos="4536"/>
          <w:tab w:val="left" w:pos="4820"/>
        </w:tabs>
        <w:ind w:left="2160"/>
        <w:rPr>
          <w:strike/>
          <w:noProof/>
          <w:color w:val="FF0000"/>
          <w:lang w:val="en-CA"/>
        </w:rPr>
      </w:pPr>
      <w:r w:rsidRPr="00302C60">
        <w:rPr>
          <w:strike/>
          <w:noProof/>
          <w:color w:val="FF0000"/>
          <w:lang w:val="en-CA" w:eastAsia="ko-KR"/>
        </w:rPr>
        <w:t>F2[ 0 ] = 1, F2[ 1 ] = 2, F2[ 2 ] = 1</w:t>
      </w:r>
      <w:r w:rsidRPr="00302C60">
        <w:rPr>
          <w:strike/>
          <w:noProof/>
          <w:color w:val="FF0000"/>
          <w:lang w:val="en-CA"/>
        </w:rPr>
        <w:tab/>
        <w:t>(</w:t>
      </w:r>
      <w:r w:rsidRPr="00302C60">
        <w:rPr>
          <w:strike/>
          <w:noProof/>
          <w:color w:val="FF0000"/>
          <w:lang w:val="en-CA"/>
        </w:rPr>
        <w:fldChar w:fldCharType="begin" w:fldLock="1"/>
      </w:r>
      <w:r w:rsidRPr="00302C60">
        <w:rPr>
          <w:strike/>
          <w:noProof/>
          <w:color w:val="FF0000"/>
          <w:lang w:val="en-CA"/>
        </w:rPr>
        <w:instrText xml:space="preserve"> SEQ Equation \* ARABIC </w:instrText>
      </w:r>
      <w:r w:rsidRPr="00302C60">
        <w:rPr>
          <w:strike/>
          <w:noProof/>
          <w:color w:val="FF0000"/>
          <w:lang w:val="en-CA"/>
        </w:rPr>
        <w:fldChar w:fldCharType="separate"/>
      </w:r>
      <w:r w:rsidRPr="00302C60">
        <w:rPr>
          <w:strike/>
          <w:noProof/>
          <w:color w:val="FF0000"/>
          <w:lang w:val="en-CA"/>
        </w:rPr>
        <w:t>362</w:t>
      </w:r>
      <w:r w:rsidRPr="00302C60">
        <w:rPr>
          <w:strike/>
          <w:noProof/>
          <w:color w:val="FF0000"/>
          <w:lang w:val="en-CA"/>
        </w:rPr>
        <w:fldChar w:fldCharType="end"/>
      </w:r>
      <w:r w:rsidRPr="00302C60">
        <w:rPr>
          <w:strike/>
          <w:noProof/>
          <w:color w:val="FF0000"/>
          <w:lang w:val="en-CA"/>
        </w:rPr>
        <w:t>)</w:t>
      </w:r>
    </w:p>
    <w:p w14:paraId="6A7AEF48" w14:textId="77777777" w:rsidR="00F12D59" w:rsidRPr="00302C60" w:rsidRDefault="00F12D59" w:rsidP="00F12D59">
      <w:pPr>
        <w:pStyle w:val="Equation"/>
        <w:tabs>
          <w:tab w:val="clear" w:pos="794"/>
          <w:tab w:val="clear" w:pos="1588"/>
          <w:tab w:val="left" w:pos="2410"/>
          <w:tab w:val="left" w:pos="3420"/>
          <w:tab w:val="left" w:pos="4536"/>
          <w:tab w:val="left" w:pos="4820"/>
        </w:tabs>
        <w:ind w:left="2160"/>
        <w:rPr>
          <w:strike/>
          <w:noProof/>
          <w:color w:val="FF0000"/>
          <w:lang w:val="en-CA" w:eastAsia="ko-KR"/>
        </w:rPr>
      </w:pPr>
      <w:r w:rsidRPr="00302C60">
        <w:rPr>
          <w:strike/>
          <w:noProof/>
          <w:color w:val="FF0000"/>
          <w:lang w:val="en-CA" w:eastAsia="ko-KR"/>
        </w:rPr>
        <w:t>F3[ i ][ j ] = F4[ i ][ j ] = 0, with i = 0..2, j = 0..2</w:t>
      </w:r>
      <w:r w:rsidRPr="00302C60">
        <w:rPr>
          <w:strike/>
          <w:noProof/>
          <w:color w:val="FF0000"/>
          <w:lang w:val="en-CA"/>
        </w:rPr>
        <w:tab/>
        <w:t>(</w:t>
      </w:r>
      <w:r w:rsidRPr="00302C60">
        <w:rPr>
          <w:strike/>
          <w:noProof/>
          <w:color w:val="FF0000"/>
          <w:lang w:val="en-CA"/>
        </w:rPr>
        <w:fldChar w:fldCharType="begin" w:fldLock="1"/>
      </w:r>
      <w:r w:rsidRPr="00302C60">
        <w:rPr>
          <w:strike/>
          <w:noProof/>
          <w:color w:val="FF0000"/>
          <w:lang w:val="en-CA"/>
        </w:rPr>
        <w:instrText xml:space="preserve"> SEQ Equation \* ARABIC </w:instrText>
      </w:r>
      <w:r w:rsidRPr="00302C60">
        <w:rPr>
          <w:strike/>
          <w:noProof/>
          <w:color w:val="FF0000"/>
          <w:lang w:val="en-CA"/>
        </w:rPr>
        <w:fldChar w:fldCharType="separate"/>
      </w:r>
      <w:r w:rsidRPr="00302C60">
        <w:rPr>
          <w:strike/>
          <w:noProof/>
          <w:color w:val="FF0000"/>
          <w:lang w:val="en-CA"/>
        </w:rPr>
        <w:t>363</w:t>
      </w:r>
      <w:r w:rsidRPr="00302C60">
        <w:rPr>
          <w:strike/>
          <w:noProof/>
          <w:color w:val="FF0000"/>
          <w:lang w:val="en-CA"/>
        </w:rPr>
        <w:fldChar w:fldCharType="end"/>
      </w:r>
      <w:r w:rsidRPr="00302C60">
        <w:rPr>
          <w:strike/>
          <w:noProof/>
          <w:color w:val="FF0000"/>
          <w:lang w:val="en-CA"/>
        </w:rPr>
        <w:t>)</w:t>
      </w:r>
    </w:p>
    <w:p w14:paraId="093A8E00" w14:textId="77777777" w:rsidR="00F12D59" w:rsidRPr="00302C60" w:rsidRDefault="00F12D59" w:rsidP="00F12D59">
      <w:pPr>
        <w:numPr>
          <w:ilvl w:val="4"/>
          <w:numId w:val="3"/>
        </w:numPr>
        <w:tabs>
          <w:tab w:val="clear" w:pos="794"/>
          <w:tab w:val="clear" w:pos="1191"/>
          <w:tab w:val="left" w:pos="1440"/>
          <w:tab w:val="left" w:pos="1701"/>
        </w:tabs>
        <w:rPr>
          <w:strike/>
          <w:noProof/>
          <w:color w:val="FF0000"/>
          <w:lang w:val="en-CA" w:eastAsia="ko-KR"/>
        </w:rPr>
      </w:pPr>
      <w:r w:rsidRPr="00302C60">
        <w:rPr>
          <w:strike/>
          <w:noProof/>
          <w:color w:val="FF0000"/>
          <w:lang w:val="en-CA" w:eastAsia="ko-KR"/>
        </w:rPr>
        <w:t>If both SubWidthC and SubHeightC are equal to 2, the following applies:</w:t>
      </w:r>
    </w:p>
    <w:p w14:paraId="26665E9B" w14:textId="77777777" w:rsidR="00F12D59" w:rsidRPr="00302C60" w:rsidRDefault="00F12D59" w:rsidP="00F12D59">
      <w:pPr>
        <w:pStyle w:val="Equation"/>
        <w:tabs>
          <w:tab w:val="clear" w:pos="794"/>
          <w:tab w:val="clear" w:pos="1588"/>
          <w:tab w:val="left" w:pos="2410"/>
          <w:tab w:val="left" w:pos="3420"/>
          <w:tab w:val="left" w:pos="4536"/>
          <w:tab w:val="left" w:pos="4820"/>
        </w:tabs>
        <w:ind w:left="2160"/>
        <w:rPr>
          <w:strike/>
          <w:noProof/>
          <w:color w:val="FF0000"/>
          <w:lang w:val="en-CA" w:eastAsia="ko-KR"/>
        </w:rPr>
      </w:pPr>
      <w:r w:rsidRPr="00302C60">
        <w:rPr>
          <w:strike/>
          <w:noProof/>
          <w:color w:val="FF0000"/>
          <w:lang w:val="en-CA" w:eastAsia="ko-KR"/>
        </w:rPr>
        <w:t>F1[ 0 ] = 1, F1[ 1 ] = 1</w:t>
      </w:r>
      <w:r w:rsidRPr="00302C60">
        <w:rPr>
          <w:strike/>
          <w:noProof/>
          <w:color w:val="FF0000"/>
          <w:lang w:val="en-CA"/>
        </w:rPr>
        <w:tab/>
      </w:r>
      <w:r w:rsidRPr="00302C60">
        <w:rPr>
          <w:strike/>
          <w:noProof/>
          <w:color w:val="FF0000"/>
          <w:lang w:val="en-CA"/>
        </w:rPr>
        <w:tab/>
      </w:r>
      <w:r w:rsidRPr="00302C60">
        <w:rPr>
          <w:strike/>
          <w:noProof/>
          <w:color w:val="FF0000"/>
          <w:lang w:val="en-CA"/>
        </w:rPr>
        <w:tab/>
      </w:r>
      <w:r w:rsidRPr="00302C60">
        <w:rPr>
          <w:strike/>
          <w:noProof/>
          <w:color w:val="FF0000"/>
          <w:lang w:val="en-CA"/>
        </w:rPr>
        <w:tab/>
        <w:t>(</w:t>
      </w:r>
      <w:r w:rsidRPr="00302C60">
        <w:rPr>
          <w:strike/>
          <w:noProof/>
          <w:color w:val="FF0000"/>
          <w:lang w:val="en-CA"/>
        </w:rPr>
        <w:fldChar w:fldCharType="begin" w:fldLock="1"/>
      </w:r>
      <w:r w:rsidRPr="00302C60">
        <w:rPr>
          <w:strike/>
          <w:noProof/>
          <w:color w:val="FF0000"/>
          <w:lang w:val="en-CA"/>
        </w:rPr>
        <w:instrText xml:space="preserve"> SEQ Equation \* ARABIC </w:instrText>
      </w:r>
      <w:r w:rsidRPr="00302C60">
        <w:rPr>
          <w:strike/>
          <w:noProof/>
          <w:color w:val="FF0000"/>
          <w:lang w:val="en-CA"/>
        </w:rPr>
        <w:fldChar w:fldCharType="separate"/>
      </w:r>
      <w:r w:rsidRPr="00302C60">
        <w:rPr>
          <w:strike/>
          <w:noProof/>
          <w:color w:val="FF0000"/>
          <w:lang w:val="en-CA"/>
        </w:rPr>
        <w:t>364</w:t>
      </w:r>
      <w:r w:rsidRPr="00302C60">
        <w:rPr>
          <w:strike/>
          <w:noProof/>
          <w:color w:val="FF0000"/>
          <w:lang w:val="en-CA"/>
        </w:rPr>
        <w:fldChar w:fldCharType="end"/>
      </w:r>
      <w:r w:rsidRPr="00302C60">
        <w:rPr>
          <w:strike/>
          <w:noProof/>
          <w:color w:val="FF0000"/>
          <w:lang w:val="en-CA"/>
        </w:rPr>
        <w:t>)</w:t>
      </w:r>
    </w:p>
    <w:p w14:paraId="40483A86" w14:textId="77777777" w:rsidR="00F12D59" w:rsidRPr="00302C60" w:rsidRDefault="00F12D59" w:rsidP="00F12D59">
      <w:pPr>
        <w:pStyle w:val="Equation"/>
        <w:tabs>
          <w:tab w:val="clear" w:pos="794"/>
          <w:tab w:val="clear" w:pos="1588"/>
          <w:tab w:val="left" w:pos="2410"/>
          <w:tab w:val="left" w:pos="3420"/>
          <w:tab w:val="left" w:pos="4536"/>
          <w:tab w:val="left" w:pos="4820"/>
        </w:tabs>
        <w:ind w:left="2160"/>
        <w:rPr>
          <w:strike/>
          <w:noProof/>
          <w:color w:val="FF0000"/>
          <w:lang w:val="en-CA"/>
        </w:rPr>
      </w:pPr>
      <w:r w:rsidRPr="00302C60">
        <w:rPr>
          <w:strike/>
          <w:noProof/>
          <w:color w:val="FF0000"/>
          <w:lang w:val="en-CA" w:eastAsia="ko-KR"/>
        </w:rPr>
        <w:t>F3[ 0 ][ 1 ] = 1, F3[ 1 ][ 1 ] = 4, F3[ 2 ][ 1 ] = 1, F3[ 1 ][ 0 ] = 1, F3[ 1 ][ 2 ] = 1</w:t>
      </w:r>
      <w:r w:rsidRPr="00302C60">
        <w:rPr>
          <w:strike/>
          <w:noProof/>
          <w:color w:val="FF0000"/>
          <w:lang w:val="en-CA"/>
        </w:rPr>
        <w:tab/>
        <w:t>(</w:t>
      </w:r>
      <w:r w:rsidRPr="00302C60">
        <w:rPr>
          <w:strike/>
          <w:noProof/>
          <w:color w:val="FF0000"/>
          <w:lang w:val="en-CA"/>
        </w:rPr>
        <w:fldChar w:fldCharType="begin" w:fldLock="1"/>
      </w:r>
      <w:r w:rsidRPr="00302C60">
        <w:rPr>
          <w:strike/>
          <w:noProof/>
          <w:color w:val="FF0000"/>
          <w:lang w:val="en-CA"/>
        </w:rPr>
        <w:instrText xml:space="preserve"> SEQ Equation \* ARABIC </w:instrText>
      </w:r>
      <w:r w:rsidRPr="00302C60">
        <w:rPr>
          <w:strike/>
          <w:noProof/>
          <w:color w:val="FF0000"/>
          <w:lang w:val="en-CA"/>
        </w:rPr>
        <w:fldChar w:fldCharType="separate"/>
      </w:r>
      <w:r w:rsidRPr="00302C60">
        <w:rPr>
          <w:strike/>
          <w:noProof/>
          <w:color w:val="FF0000"/>
          <w:lang w:val="en-CA"/>
        </w:rPr>
        <w:t>365</w:t>
      </w:r>
      <w:r w:rsidRPr="00302C60">
        <w:rPr>
          <w:strike/>
          <w:noProof/>
          <w:color w:val="FF0000"/>
          <w:lang w:val="en-CA"/>
        </w:rPr>
        <w:fldChar w:fldCharType="end"/>
      </w:r>
      <w:r w:rsidRPr="00302C60">
        <w:rPr>
          <w:strike/>
          <w:noProof/>
          <w:color w:val="FF0000"/>
          <w:lang w:val="en-CA"/>
        </w:rPr>
        <w:t>)</w:t>
      </w:r>
    </w:p>
    <w:p w14:paraId="2DF9F4D5" w14:textId="77777777" w:rsidR="00F12D59" w:rsidRPr="00302C60" w:rsidRDefault="00F12D59" w:rsidP="00F12D59">
      <w:pPr>
        <w:pStyle w:val="Equation"/>
        <w:tabs>
          <w:tab w:val="clear" w:pos="794"/>
          <w:tab w:val="clear" w:pos="1588"/>
          <w:tab w:val="left" w:pos="2410"/>
          <w:tab w:val="left" w:pos="3420"/>
          <w:tab w:val="left" w:pos="4536"/>
          <w:tab w:val="left" w:pos="4820"/>
        </w:tabs>
        <w:ind w:left="2160"/>
        <w:rPr>
          <w:strike/>
          <w:noProof/>
          <w:color w:val="FF0000"/>
          <w:lang w:val="en-CA"/>
        </w:rPr>
      </w:pPr>
      <w:r w:rsidRPr="00302C60">
        <w:rPr>
          <w:strike/>
          <w:noProof/>
          <w:color w:val="FF0000"/>
          <w:lang w:val="en-CA" w:eastAsia="ko-KR"/>
        </w:rPr>
        <w:t>F4[ 0 ][ 1 ]  = 1, F4[ 1 ][ 1 ] = 2, F4[ 2 ][ 1 ] = 1</w:t>
      </w:r>
      <w:r w:rsidRPr="00302C60">
        <w:rPr>
          <w:strike/>
          <w:noProof/>
          <w:color w:val="FF0000"/>
          <w:lang w:val="en-CA"/>
        </w:rPr>
        <w:tab/>
        <w:t>(</w:t>
      </w:r>
      <w:r w:rsidRPr="00302C60">
        <w:rPr>
          <w:strike/>
          <w:noProof/>
          <w:color w:val="FF0000"/>
          <w:lang w:val="en-CA"/>
        </w:rPr>
        <w:fldChar w:fldCharType="begin" w:fldLock="1"/>
      </w:r>
      <w:r w:rsidRPr="00302C60">
        <w:rPr>
          <w:strike/>
          <w:noProof/>
          <w:color w:val="FF0000"/>
          <w:lang w:val="en-CA"/>
        </w:rPr>
        <w:instrText xml:space="preserve"> SEQ Equation \* ARABIC </w:instrText>
      </w:r>
      <w:r w:rsidRPr="00302C60">
        <w:rPr>
          <w:strike/>
          <w:noProof/>
          <w:color w:val="FF0000"/>
          <w:lang w:val="en-CA"/>
        </w:rPr>
        <w:fldChar w:fldCharType="separate"/>
      </w:r>
      <w:r w:rsidRPr="00302C60">
        <w:rPr>
          <w:strike/>
          <w:noProof/>
          <w:color w:val="FF0000"/>
          <w:lang w:val="en-CA"/>
        </w:rPr>
        <w:t>366</w:t>
      </w:r>
      <w:r w:rsidRPr="00302C60">
        <w:rPr>
          <w:strike/>
          <w:noProof/>
          <w:color w:val="FF0000"/>
          <w:lang w:val="en-CA"/>
        </w:rPr>
        <w:fldChar w:fldCharType="end"/>
      </w:r>
      <w:r w:rsidRPr="00302C60">
        <w:rPr>
          <w:strike/>
          <w:noProof/>
          <w:color w:val="FF0000"/>
          <w:lang w:val="en-CA"/>
        </w:rPr>
        <w:t>)</w:t>
      </w:r>
    </w:p>
    <w:p w14:paraId="69325429" w14:textId="77777777" w:rsidR="00F12D59" w:rsidRPr="00302C60" w:rsidRDefault="00F12D59" w:rsidP="00F12D59">
      <w:pPr>
        <w:pStyle w:val="Equation"/>
        <w:tabs>
          <w:tab w:val="clear" w:pos="794"/>
          <w:tab w:val="clear" w:pos="1588"/>
          <w:tab w:val="left" w:pos="2410"/>
          <w:tab w:val="left" w:pos="3420"/>
          <w:tab w:val="left" w:pos="4536"/>
          <w:tab w:val="left" w:pos="4820"/>
        </w:tabs>
        <w:ind w:left="2160"/>
        <w:rPr>
          <w:strike/>
          <w:noProof/>
          <w:color w:val="FF0000"/>
          <w:lang w:val="en-CA" w:eastAsia="ko-KR"/>
        </w:rPr>
      </w:pPr>
      <w:r w:rsidRPr="00302C60">
        <w:rPr>
          <w:strike/>
          <w:noProof/>
          <w:color w:val="FF0000"/>
          <w:lang w:val="en-CA" w:eastAsia="ko-KR"/>
        </w:rPr>
        <w:lastRenderedPageBreak/>
        <w:t>F4[ 0 ][ 2 ] = 1,  F4[ 1 ][ 2 ] = 2, F4[ 2 ][ 2 ] = 1</w:t>
      </w:r>
      <w:r w:rsidRPr="00302C60">
        <w:rPr>
          <w:strike/>
          <w:noProof/>
          <w:color w:val="FF0000"/>
          <w:lang w:val="en-CA"/>
        </w:rPr>
        <w:tab/>
        <w:t>(</w:t>
      </w:r>
      <w:r w:rsidRPr="00302C60">
        <w:rPr>
          <w:strike/>
          <w:noProof/>
          <w:color w:val="FF0000"/>
          <w:lang w:val="en-CA"/>
        </w:rPr>
        <w:fldChar w:fldCharType="begin" w:fldLock="1"/>
      </w:r>
      <w:r w:rsidRPr="00302C60">
        <w:rPr>
          <w:strike/>
          <w:noProof/>
          <w:color w:val="FF0000"/>
          <w:lang w:val="en-CA"/>
        </w:rPr>
        <w:instrText xml:space="preserve"> SEQ Equation \* ARABIC </w:instrText>
      </w:r>
      <w:r w:rsidRPr="00302C60">
        <w:rPr>
          <w:strike/>
          <w:noProof/>
          <w:color w:val="FF0000"/>
          <w:lang w:val="en-CA"/>
        </w:rPr>
        <w:fldChar w:fldCharType="separate"/>
      </w:r>
      <w:r w:rsidRPr="00302C60">
        <w:rPr>
          <w:strike/>
          <w:noProof/>
          <w:color w:val="FF0000"/>
          <w:lang w:val="en-CA"/>
        </w:rPr>
        <w:t>367</w:t>
      </w:r>
      <w:r w:rsidRPr="00302C60">
        <w:rPr>
          <w:strike/>
          <w:noProof/>
          <w:color w:val="FF0000"/>
          <w:lang w:val="en-CA"/>
        </w:rPr>
        <w:fldChar w:fldCharType="end"/>
      </w:r>
      <w:r w:rsidRPr="00302C60">
        <w:rPr>
          <w:strike/>
          <w:noProof/>
          <w:color w:val="FF0000"/>
          <w:lang w:val="en-CA"/>
        </w:rPr>
        <w:t>)</w:t>
      </w:r>
    </w:p>
    <w:p w14:paraId="4AD39F5B" w14:textId="77777777" w:rsidR="00F12D59" w:rsidRPr="00302C60" w:rsidRDefault="00F12D59" w:rsidP="00F12D59">
      <w:pPr>
        <w:numPr>
          <w:ilvl w:val="4"/>
          <w:numId w:val="3"/>
        </w:numPr>
        <w:tabs>
          <w:tab w:val="clear" w:pos="794"/>
          <w:tab w:val="clear" w:pos="1191"/>
          <w:tab w:val="left" w:pos="1440"/>
          <w:tab w:val="left" w:pos="1701"/>
        </w:tabs>
        <w:rPr>
          <w:strike/>
          <w:noProof/>
          <w:color w:val="FF0000"/>
          <w:lang w:val="en-CA" w:eastAsia="ko-KR"/>
        </w:rPr>
      </w:pPr>
      <w:r w:rsidRPr="00302C60">
        <w:rPr>
          <w:strike/>
          <w:noProof/>
          <w:color w:val="FF0000"/>
          <w:lang w:val="en-CA" w:eastAsia="ko-KR"/>
        </w:rPr>
        <w:t>Otherwise, the following applies:</w:t>
      </w:r>
    </w:p>
    <w:p w14:paraId="33954691" w14:textId="77777777" w:rsidR="00F12D59" w:rsidRPr="00302C60" w:rsidRDefault="00F12D59" w:rsidP="00F12D59">
      <w:pPr>
        <w:pStyle w:val="Equation"/>
        <w:tabs>
          <w:tab w:val="clear" w:pos="794"/>
          <w:tab w:val="clear" w:pos="1588"/>
          <w:tab w:val="left" w:pos="2410"/>
          <w:tab w:val="left" w:pos="3420"/>
          <w:tab w:val="left" w:pos="4536"/>
          <w:tab w:val="left" w:pos="4820"/>
        </w:tabs>
        <w:ind w:left="2160"/>
        <w:rPr>
          <w:strike/>
          <w:noProof/>
          <w:color w:val="FF0000"/>
          <w:lang w:val="en-CA" w:eastAsia="ko-KR"/>
        </w:rPr>
      </w:pPr>
      <w:r w:rsidRPr="00302C60">
        <w:rPr>
          <w:strike/>
          <w:noProof/>
          <w:color w:val="FF0000"/>
          <w:lang w:val="en-CA" w:eastAsia="ko-KR"/>
        </w:rPr>
        <w:t>F3[ 1 ][ 1 ] = 8</w:t>
      </w:r>
      <w:r w:rsidRPr="00302C60">
        <w:rPr>
          <w:strike/>
          <w:noProof/>
          <w:color w:val="FF0000"/>
          <w:lang w:val="en-CA" w:eastAsia="ko-KR"/>
        </w:rPr>
        <w:tab/>
      </w:r>
      <w:r w:rsidRPr="00302C60">
        <w:rPr>
          <w:strike/>
          <w:noProof/>
          <w:color w:val="FF0000"/>
          <w:lang w:val="en-CA" w:eastAsia="ko-KR"/>
        </w:rPr>
        <w:tab/>
      </w:r>
      <w:r w:rsidRPr="00302C60">
        <w:rPr>
          <w:strike/>
          <w:noProof/>
          <w:color w:val="FF0000"/>
          <w:lang w:val="en-CA" w:eastAsia="ko-KR"/>
        </w:rPr>
        <w:tab/>
      </w:r>
      <w:r w:rsidRPr="00302C60">
        <w:rPr>
          <w:strike/>
          <w:noProof/>
          <w:color w:val="FF0000"/>
          <w:lang w:val="en-CA" w:eastAsia="ko-KR"/>
        </w:rPr>
        <w:tab/>
      </w:r>
      <w:r w:rsidRPr="00302C60">
        <w:rPr>
          <w:strike/>
          <w:noProof/>
          <w:color w:val="FF0000"/>
          <w:lang w:val="en-CA"/>
        </w:rPr>
        <w:tab/>
        <w:t>(</w:t>
      </w:r>
      <w:r w:rsidRPr="00302C60">
        <w:rPr>
          <w:strike/>
          <w:noProof/>
          <w:color w:val="FF0000"/>
          <w:lang w:val="en-CA"/>
        </w:rPr>
        <w:fldChar w:fldCharType="begin" w:fldLock="1"/>
      </w:r>
      <w:r w:rsidRPr="00302C60">
        <w:rPr>
          <w:strike/>
          <w:noProof/>
          <w:color w:val="FF0000"/>
          <w:lang w:val="en-CA"/>
        </w:rPr>
        <w:instrText xml:space="preserve"> SEQ Equation \* ARABIC </w:instrText>
      </w:r>
      <w:r w:rsidRPr="00302C60">
        <w:rPr>
          <w:strike/>
          <w:noProof/>
          <w:color w:val="FF0000"/>
          <w:lang w:val="en-CA"/>
        </w:rPr>
        <w:fldChar w:fldCharType="separate"/>
      </w:r>
      <w:r w:rsidRPr="00302C60">
        <w:rPr>
          <w:strike/>
          <w:noProof/>
          <w:color w:val="FF0000"/>
          <w:lang w:val="en-CA"/>
        </w:rPr>
        <w:t>368</w:t>
      </w:r>
      <w:r w:rsidRPr="00302C60">
        <w:rPr>
          <w:strike/>
          <w:noProof/>
          <w:color w:val="FF0000"/>
          <w:lang w:val="en-CA"/>
        </w:rPr>
        <w:fldChar w:fldCharType="end"/>
      </w:r>
      <w:r w:rsidRPr="00302C60">
        <w:rPr>
          <w:strike/>
          <w:noProof/>
          <w:color w:val="FF0000"/>
          <w:lang w:val="en-CA"/>
        </w:rPr>
        <w:t>)</w:t>
      </w:r>
    </w:p>
    <w:p w14:paraId="00C100B9" w14:textId="77777777" w:rsidR="00F12D59" w:rsidRPr="00302C60" w:rsidRDefault="00F12D59" w:rsidP="00F12D59">
      <w:pPr>
        <w:pStyle w:val="Equation"/>
        <w:tabs>
          <w:tab w:val="clear" w:pos="794"/>
          <w:tab w:val="clear" w:pos="1588"/>
          <w:tab w:val="left" w:pos="2410"/>
          <w:tab w:val="left" w:pos="3420"/>
          <w:tab w:val="left" w:pos="4536"/>
          <w:tab w:val="left" w:pos="4820"/>
        </w:tabs>
        <w:ind w:left="2160"/>
        <w:rPr>
          <w:strike/>
          <w:noProof/>
          <w:color w:val="FF0000"/>
          <w:lang w:val="en-CA" w:eastAsia="ko-KR"/>
        </w:rPr>
      </w:pPr>
      <w:r w:rsidRPr="00302C60">
        <w:rPr>
          <w:strike/>
          <w:noProof/>
          <w:color w:val="FF0000"/>
          <w:lang w:val="en-CA" w:eastAsia="ko-KR"/>
        </w:rPr>
        <w:t>F4[ 0 ][ 1 ] = 2, F4[ 1 ][ 1 ] = 4, F4[ 2 ][ 1 ] = 2,</w:t>
      </w:r>
      <w:r w:rsidRPr="00302C60">
        <w:rPr>
          <w:strike/>
          <w:noProof/>
          <w:color w:val="FF0000"/>
          <w:lang w:val="en-CA"/>
        </w:rPr>
        <w:tab/>
        <w:t>(</w:t>
      </w:r>
      <w:r w:rsidRPr="00302C60">
        <w:rPr>
          <w:strike/>
          <w:noProof/>
          <w:color w:val="FF0000"/>
          <w:lang w:val="en-CA"/>
        </w:rPr>
        <w:fldChar w:fldCharType="begin" w:fldLock="1"/>
      </w:r>
      <w:r w:rsidRPr="00302C60">
        <w:rPr>
          <w:strike/>
          <w:noProof/>
          <w:color w:val="FF0000"/>
          <w:lang w:val="en-CA"/>
        </w:rPr>
        <w:instrText xml:space="preserve"> SEQ Equation \* ARABIC </w:instrText>
      </w:r>
      <w:r w:rsidRPr="00302C60">
        <w:rPr>
          <w:strike/>
          <w:noProof/>
          <w:color w:val="FF0000"/>
          <w:lang w:val="en-CA"/>
        </w:rPr>
        <w:fldChar w:fldCharType="separate"/>
      </w:r>
      <w:r w:rsidRPr="00302C60">
        <w:rPr>
          <w:strike/>
          <w:noProof/>
          <w:color w:val="FF0000"/>
          <w:lang w:val="en-CA"/>
        </w:rPr>
        <w:t>369</w:t>
      </w:r>
      <w:r w:rsidRPr="00302C60">
        <w:rPr>
          <w:strike/>
          <w:noProof/>
          <w:color w:val="FF0000"/>
          <w:lang w:val="en-CA"/>
        </w:rPr>
        <w:fldChar w:fldCharType="end"/>
      </w:r>
      <w:r w:rsidRPr="00302C60">
        <w:rPr>
          <w:strike/>
          <w:noProof/>
          <w:color w:val="FF0000"/>
          <w:lang w:val="en-CA"/>
        </w:rPr>
        <w:t>)</w:t>
      </w:r>
      <w:commentRangeEnd w:id="4"/>
      <w:r w:rsidR="00714070">
        <w:rPr>
          <w:rStyle w:val="CommentReference"/>
        </w:rPr>
        <w:commentReference w:id="4"/>
      </w:r>
    </w:p>
    <w:p w14:paraId="074556BC" w14:textId="77777777" w:rsidR="00F12D59" w:rsidRPr="00F43CC3" w:rsidRDefault="00F12D59" w:rsidP="00F12D59">
      <w:pPr>
        <w:numPr>
          <w:ilvl w:val="3"/>
          <w:numId w:val="3"/>
        </w:numPr>
        <w:tabs>
          <w:tab w:val="clear" w:pos="794"/>
          <w:tab w:val="clear" w:pos="1191"/>
          <w:tab w:val="clear" w:pos="1985"/>
          <w:tab w:val="left" w:pos="1440"/>
          <w:tab w:val="left" w:pos="1701"/>
        </w:tabs>
        <w:rPr>
          <w:noProof/>
          <w:lang w:val="en-CA"/>
        </w:rPr>
      </w:pPr>
      <w:r w:rsidRPr="00F43CC3">
        <w:rPr>
          <w:noProof/>
          <w:lang w:val="en-CA"/>
        </w:rPr>
        <w:t>If sps_chroma_vertical_collocated_flag is equal to 1</w:t>
      </w:r>
      <w:r w:rsidRPr="00F43CC3">
        <w:rPr>
          <w:rFonts w:eastAsia="Malgun Gothic"/>
          <w:noProof/>
          <w:lang w:val="en-CA" w:eastAsia="ko-KR"/>
        </w:rPr>
        <w:t>, the following applies:</w:t>
      </w:r>
    </w:p>
    <w:p w14:paraId="0A1D0D25" w14:textId="77777777" w:rsidR="00F12D59" w:rsidRPr="00F43CC3" w:rsidRDefault="00F12D59" w:rsidP="00F12D59">
      <w:pPr>
        <w:numPr>
          <w:ilvl w:val="4"/>
          <w:numId w:val="3"/>
        </w:numPr>
        <w:tabs>
          <w:tab w:val="clear" w:pos="794"/>
          <w:tab w:val="clear" w:pos="1191"/>
          <w:tab w:val="left" w:pos="1440"/>
          <w:tab w:val="left" w:pos="1701"/>
        </w:tabs>
        <w:rPr>
          <w:noProof/>
          <w:lang w:val="en-CA"/>
        </w:rPr>
      </w:pPr>
      <w:r w:rsidRPr="00F43CC3">
        <w:rPr>
          <w:noProof/>
          <w:lang w:val="en-CA"/>
        </w:rPr>
        <w:t>pDsY[ x</w:t>
      </w:r>
      <w:r w:rsidRPr="00F43CC3">
        <w:rPr>
          <w:noProof/>
          <w:lang w:val="en-CA" w:eastAsia="ko-KR"/>
        </w:rPr>
        <w:t> ][</w:t>
      </w:r>
      <w:r w:rsidRPr="00F43CC3">
        <w:rPr>
          <w:noProof/>
          <w:lang w:val="en-CA"/>
        </w:rPr>
        <w:t> y ] with x = 0..nTbW − 1, y = 0..nTbH − 1 is derived as follows:</w:t>
      </w:r>
    </w:p>
    <w:p w14:paraId="178DEED1" w14:textId="77777777" w:rsidR="00F12D59" w:rsidRPr="00F43CC3" w:rsidRDefault="00F12D59" w:rsidP="00F12D59">
      <w:pPr>
        <w:pStyle w:val="Equation"/>
        <w:tabs>
          <w:tab w:val="clear" w:pos="794"/>
          <w:tab w:val="clear" w:pos="1588"/>
          <w:tab w:val="left" w:pos="2410"/>
          <w:tab w:val="left" w:pos="3600"/>
          <w:tab w:val="left" w:pos="4536"/>
          <w:tab w:val="left" w:pos="4820"/>
        </w:tabs>
        <w:ind w:left="2160"/>
        <w:rPr>
          <w:noProof/>
          <w:lang w:val="en-CA" w:eastAsia="ko-KR"/>
        </w:rPr>
      </w:pPr>
      <w:r w:rsidRPr="00F43CC3">
        <w:rPr>
          <w:noProof/>
          <w:lang w:val="en-CA" w:eastAsia="ko-KR"/>
        </w:rPr>
        <w:t>pDsY[ x ][ y ] = ( F3[ 1 ][ 0 ] * pY[ SubWidthC * x ][ SubHeightC * y − 1 ] +</w:t>
      </w:r>
      <w:r w:rsidRPr="00F43CC3">
        <w:rPr>
          <w:noProof/>
          <w:lang w:val="en-CA" w:eastAsia="ko-KR"/>
        </w:rPr>
        <w:br/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 w:eastAsia="ko-KR"/>
        </w:rPr>
        <w:tab/>
        <w:t>F3[ 0 ][ 1 ] * pY[ SubWidthC * x − 1 ][ SubHeightC * y ] +</w:t>
      </w:r>
      <w:r w:rsidRPr="00F43CC3">
        <w:rPr>
          <w:noProof/>
          <w:lang w:val="en-CA" w:eastAsia="ko-KR"/>
        </w:rPr>
        <w:br/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 w:eastAsia="ko-KR"/>
        </w:rPr>
        <w:tab/>
        <w:t>F3[ 1 ][ 1 ] * pY[ SubWidthC * x ][ SubHeightC * y ] +</w:t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/>
        </w:rPr>
        <w:t>(</w:t>
      </w:r>
      <w:r w:rsidRPr="00F43CC3">
        <w:rPr>
          <w:noProof/>
          <w:lang w:val="en-CA"/>
        </w:rPr>
        <w:fldChar w:fldCharType="begin" w:fldLock="1"/>
      </w:r>
      <w:r w:rsidRPr="00F43CC3">
        <w:rPr>
          <w:noProof/>
          <w:lang w:val="en-CA"/>
        </w:rPr>
        <w:instrText xml:space="preserve"> SEQ Equation \* ARABIC </w:instrText>
      </w:r>
      <w:r w:rsidRPr="00F43CC3">
        <w:rPr>
          <w:noProof/>
          <w:lang w:val="en-CA"/>
        </w:rPr>
        <w:fldChar w:fldCharType="separate"/>
      </w:r>
      <w:r>
        <w:rPr>
          <w:noProof/>
          <w:lang w:val="en-CA"/>
        </w:rPr>
        <w:t>370</w:t>
      </w:r>
      <w:r w:rsidRPr="00F43CC3">
        <w:rPr>
          <w:noProof/>
          <w:lang w:val="en-CA"/>
        </w:rPr>
        <w:fldChar w:fldCharType="end"/>
      </w:r>
      <w:r w:rsidRPr="00F43CC3">
        <w:rPr>
          <w:noProof/>
          <w:lang w:val="en-CA"/>
        </w:rPr>
        <w:t>)</w:t>
      </w:r>
      <w:r w:rsidRPr="00F43CC3">
        <w:rPr>
          <w:noProof/>
          <w:lang w:val="en-CA" w:eastAsia="ko-KR"/>
        </w:rPr>
        <w:br/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 w:eastAsia="ko-KR"/>
        </w:rPr>
        <w:tab/>
        <w:t>F3[ 2 ][ 1 ] * pY[ SubWidthC * x + 1 ][ SubHeightC * y ] +</w:t>
      </w:r>
      <w:r w:rsidRPr="00F43CC3">
        <w:rPr>
          <w:noProof/>
          <w:lang w:val="en-CA" w:eastAsia="ko-KR"/>
        </w:rPr>
        <w:br/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 w:eastAsia="ko-KR"/>
        </w:rPr>
        <w:tab/>
        <w:t>F3[ 1 ][ 2 ] * pY[ SubWidthC * x ][ SubHeightC * y + 1 ] + 4 ) &gt;&gt; 3</w:t>
      </w:r>
    </w:p>
    <w:p w14:paraId="3B0F83C2" w14:textId="77777777" w:rsidR="00F12D59" w:rsidRPr="00F43CC3" w:rsidRDefault="00F12D59" w:rsidP="00F12D59">
      <w:pPr>
        <w:numPr>
          <w:ilvl w:val="3"/>
          <w:numId w:val="3"/>
        </w:numPr>
        <w:tabs>
          <w:tab w:val="clear" w:pos="794"/>
          <w:tab w:val="clear" w:pos="1191"/>
          <w:tab w:val="clear" w:pos="1985"/>
          <w:tab w:val="left" w:pos="1440"/>
          <w:tab w:val="left" w:pos="1701"/>
        </w:tabs>
        <w:rPr>
          <w:noProof/>
          <w:lang w:val="en-CA"/>
        </w:rPr>
      </w:pPr>
      <w:r w:rsidRPr="00F43CC3">
        <w:rPr>
          <w:noProof/>
          <w:lang w:val="en-CA"/>
        </w:rPr>
        <w:t>Otherwise (sps_chroma_vertical_collocated_flag is equal to 0), the following applies:</w:t>
      </w:r>
    </w:p>
    <w:p w14:paraId="5D3E71AB" w14:textId="77777777" w:rsidR="00F12D59" w:rsidRPr="00F43CC3" w:rsidRDefault="00F12D59" w:rsidP="00F12D59">
      <w:pPr>
        <w:numPr>
          <w:ilvl w:val="4"/>
          <w:numId w:val="3"/>
        </w:numPr>
        <w:tabs>
          <w:tab w:val="clear" w:pos="794"/>
          <w:tab w:val="clear" w:pos="1191"/>
          <w:tab w:val="left" w:pos="1440"/>
          <w:tab w:val="left" w:pos="1701"/>
        </w:tabs>
        <w:rPr>
          <w:noProof/>
          <w:lang w:val="en-CA"/>
        </w:rPr>
      </w:pPr>
      <w:r w:rsidRPr="00F43CC3">
        <w:rPr>
          <w:noProof/>
          <w:lang w:val="en-CA"/>
        </w:rPr>
        <w:t>pDsY[ x ][ y ] with x = 0..nTbW − 1, y = 0..nTbH − 1 is derived as follows:</w:t>
      </w:r>
    </w:p>
    <w:p w14:paraId="3F9B9A84" w14:textId="77777777" w:rsidR="00F12D59" w:rsidRPr="00F43CC3" w:rsidRDefault="00F12D59" w:rsidP="00F12D59">
      <w:pPr>
        <w:pStyle w:val="Equation"/>
        <w:tabs>
          <w:tab w:val="clear" w:pos="794"/>
          <w:tab w:val="clear" w:pos="1588"/>
          <w:tab w:val="left" w:pos="2410"/>
          <w:tab w:val="left" w:pos="3600"/>
          <w:tab w:val="left" w:pos="4536"/>
          <w:tab w:val="left" w:pos="4820"/>
        </w:tabs>
        <w:ind w:left="2160"/>
        <w:rPr>
          <w:noProof/>
          <w:lang w:val="en-CA" w:eastAsia="ko-KR"/>
        </w:rPr>
      </w:pPr>
      <w:r w:rsidRPr="00F43CC3">
        <w:rPr>
          <w:noProof/>
          <w:lang w:val="en-CA" w:eastAsia="ko-KR"/>
        </w:rPr>
        <w:t>pDsY[ x ][ y ] = ( F4[ 0 ][ 1 ] * pY[ SubWidthC * x − 1 ][ SubHeightC * y ] +</w:t>
      </w:r>
      <w:r w:rsidRPr="00F43CC3">
        <w:rPr>
          <w:noProof/>
          <w:lang w:val="en-CA" w:eastAsia="ko-KR"/>
        </w:rPr>
        <w:br/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 w:eastAsia="ko-KR"/>
        </w:rPr>
        <w:tab/>
        <w:t>F4[ 0 ][ 2 ] * pY[ SubWidthC * x − 1 ][ SubHeightC * y + 1 ] +</w:t>
      </w:r>
      <w:r w:rsidRPr="00F43CC3">
        <w:rPr>
          <w:noProof/>
          <w:lang w:val="en-CA" w:eastAsia="ko-KR"/>
        </w:rPr>
        <w:br/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 w:eastAsia="ko-KR"/>
        </w:rPr>
        <w:tab/>
        <w:t>F4[ 1 ][ 1 ] * pY[ SubWidthC * x ][ SubHeightC * y ] +</w:t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/>
        </w:rPr>
        <w:t>(</w:t>
      </w:r>
      <w:r w:rsidRPr="00F43CC3">
        <w:rPr>
          <w:noProof/>
          <w:lang w:val="en-CA"/>
        </w:rPr>
        <w:fldChar w:fldCharType="begin" w:fldLock="1"/>
      </w:r>
      <w:r w:rsidRPr="00F43CC3">
        <w:rPr>
          <w:noProof/>
          <w:lang w:val="en-CA"/>
        </w:rPr>
        <w:instrText xml:space="preserve"> SEQ Equation \* ARABIC </w:instrText>
      </w:r>
      <w:r w:rsidRPr="00F43CC3">
        <w:rPr>
          <w:noProof/>
          <w:lang w:val="en-CA"/>
        </w:rPr>
        <w:fldChar w:fldCharType="separate"/>
      </w:r>
      <w:r>
        <w:rPr>
          <w:noProof/>
          <w:lang w:val="en-CA"/>
        </w:rPr>
        <w:t>371</w:t>
      </w:r>
      <w:r w:rsidRPr="00F43CC3">
        <w:rPr>
          <w:noProof/>
          <w:lang w:val="en-CA"/>
        </w:rPr>
        <w:fldChar w:fldCharType="end"/>
      </w:r>
      <w:r w:rsidRPr="00F43CC3">
        <w:rPr>
          <w:noProof/>
          <w:lang w:val="en-CA"/>
        </w:rPr>
        <w:t>)</w:t>
      </w:r>
      <w:r w:rsidRPr="00F43CC3">
        <w:rPr>
          <w:noProof/>
          <w:lang w:val="en-CA" w:eastAsia="ko-KR"/>
        </w:rPr>
        <w:br/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 w:eastAsia="ko-KR"/>
        </w:rPr>
        <w:tab/>
        <w:t>F4[ 1 ][ 2 ] * pY[ SubWidthC * x ][ SubHeightC * y + 1] +</w:t>
      </w:r>
      <w:r w:rsidRPr="00F43CC3">
        <w:rPr>
          <w:noProof/>
          <w:lang w:val="en-CA" w:eastAsia="ko-KR"/>
        </w:rPr>
        <w:br/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 w:eastAsia="ko-KR"/>
        </w:rPr>
        <w:tab/>
        <w:t>F4[ 2 ][ 1 ] * pY[ SubWidthC * x + 1 ][ SubHeightC * y ] +</w:t>
      </w:r>
      <w:r w:rsidRPr="00F43CC3">
        <w:rPr>
          <w:noProof/>
          <w:lang w:val="en-CA" w:eastAsia="ko-KR"/>
        </w:rPr>
        <w:br/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 w:eastAsia="ko-KR"/>
        </w:rPr>
        <w:tab/>
        <w:t>F4[ 2 ][ 2 ] * pY[ SubWidthC * x + 1][ SubHeightC * y + 1 ] + 4 ) &gt;&gt; 3</w:t>
      </w:r>
    </w:p>
    <w:p w14:paraId="4F839B49" w14:textId="77777777" w:rsidR="00F12D59" w:rsidRPr="00F43CC3" w:rsidRDefault="00F12D59" w:rsidP="00F12D59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  <w:tab w:val="left" w:pos="1701"/>
        </w:tabs>
        <w:ind w:left="709" w:hanging="283"/>
        <w:rPr>
          <w:noProof/>
          <w:lang w:val="en-CA"/>
        </w:rPr>
      </w:pPr>
      <w:r w:rsidRPr="00F43CC3">
        <w:rPr>
          <w:noProof/>
          <w:lang w:val="en-CA"/>
        </w:rPr>
        <w:t xml:space="preserve">When numSampL is greater than 0, the selected neighbouring left chroma samples pSelC[ idx ] are set equal to </w:t>
      </w:r>
      <w:r w:rsidRPr="00F43CC3">
        <w:rPr>
          <w:rFonts w:cstheme="minorHAnsi"/>
          <w:lang w:val="en-CA"/>
        </w:rPr>
        <w:t>p[ </w:t>
      </w:r>
      <w:r w:rsidRPr="00F43CC3">
        <w:rPr>
          <w:noProof/>
          <w:lang w:val="en-CA"/>
        </w:rPr>
        <w:t>−</w:t>
      </w:r>
      <w:r w:rsidRPr="00F43CC3">
        <w:rPr>
          <w:rFonts w:cstheme="minorHAnsi"/>
          <w:lang w:val="en-CA"/>
        </w:rPr>
        <w:t>1 ]</w:t>
      </w:r>
      <w:r w:rsidRPr="00F43CC3">
        <w:rPr>
          <w:rFonts w:cstheme="minorHAnsi"/>
          <w:lang w:val="en-CA" w:eastAsia="ko-KR"/>
        </w:rPr>
        <w:t>[ </w:t>
      </w:r>
      <w:r w:rsidRPr="00F43CC3">
        <w:rPr>
          <w:rFonts w:cstheme="minorHAnsi"/>
          <w:lang w:val="en-CA"/>
        </w:rPr>
        <w:t>pickPosL</w:t>
      </w:r>
      <w:r w:rsidRPr="00F43CC3">
        <w:rPr>
          <w:rFonts w:cstheme="minorHAnsi"/>
          <w:color w:val="000000"/>
          <w:lang w:val="en-CA"/>
        </w:rPr>
        <w:t>[ idx </w:t>
      </w:r>
      <w:r w:rsidRPr="00F43CC3">
        <w:rPr>
          <w:rFonts w:cstheme="minorHAnsi"/>
          <w:lang w:val="en-CA"/>
        </w:rPr>
        <w:t>] ] with</w:t>
      </w:r>
      <w:r w:rsidRPr="00F43CC3">
        <w:rPr>
          <w:noProof/>
          <w:lang w:val="en-CA"/>
        </w:rPr>
        <w:t xml:space="preserve"> idx = 0..cntL − 1, and the selected down-sampled neighbouring left luma samples pSelDsY[ idx ] with idx = 0..cntL − 1 are derived as follows:</w:t>
      </w:r>
    </w:p>
    <w:p w14:paraId="06E9177D" w14:textId="77777777" w:rsidR="00F12D59" w:rsidRPr="00F43CC3" w:rsidRDefault="00F12D59" w:rsidP="00F12D59">
      <w:pPr>
        <w:numPr>
          <w:ilvl w:val="2"/>
          <w:numId w:val="3"/>
        </w:numPr>
        <w:tabs>
          <w:tab w:val="clear" w:pos="794"/>
          <w:tab w:val="clear" w:pos="1588"/>
          <w:tab w:val="clear" w:pos="1985"/>
          <w:tab w:val="left" w:pos="1440"/>
          <w:tab w:val="left" w:pos="1701"/>
        </w:tabs>
        <w:rPr>
          <w:noProof/>
          <w:lang w:val="en-CA"/>
        </w:rPr>
      </w:pPr>
      <w:r w:rsidRPr="00F43CC3">
        <w:rPr>
          <w:noProof/>
          <w:lang w:val="en-CA"/>
        </w:rPr>
        <w:t xml:space="preserve">The variable y is set equal to </w:t>
      </w:r>
      <w:r w:rsidRPr="00F43CC3">
        <w:rPr>
          <w:rFonts w:cstheme="minorHAnsi"/>
          <w:lang w:val="en-CA"/>
        </w:rPr>
        <w:t>pickPosL[ idx ].</w:t>
      </w:r>
    </w:p>
    <w:p w14:paraId="3736D354" w14:textId="77777777" w:rsidR="00F12D59" w:rsidRPr="00F43CC3" w:rsidRDefault="00F12D59" w:rsidP="00F12D59">
      <w:pPr>
        <w:numPr>
          <w:ilvl w:val="2"/>
          <w:numId w:val="3"/>
        </w:numPr>
        <w:tabs>
          <w:tab w:val="clear" w:pos="794"/>
          <w:tab w:val="clear" w:pos="1588"/>
          <w:tab w:val="clear" w:pos="1985"/>
          <w:tab w:val="left" w:pos="1440"/>
          <w:tab w:val="left" w:pos="1701"/>
        </w:tabs>
        <w:rPr>
          <w:noProof/>
          <w:lang w:val="en-CA" w:eastAsia="ko-KR"/>
        </w:rPr>
      </w:pPr>
      <w:r w:rsidRPr="00F43CC3">
        <w:rPr>
          <w:noProof/>
          <w:lang w:val="en-CA" w:eastAsia="ko-KR"/>
        </w:rPr>
        <w:t xml:space="preserve">If both </w:t>
      </w:r>
      <w:r w:rsidRPr="00F43CC3">
        <w:rPr>
          <w:noProof/>
          <w:lang w:val="en-CA"/>
        </w:rPr>
        <w:t>SubWidthC</w:t>
      </w:r>
      <w:r w:rsidRPr="00F43CC3">
        <w:rPr>
          <w:noProof/>
          <w:lang w:val="en-CA" w:eastAsia="ko-KR"/>
        </w:rPr>
        <w:t xml:space="preserve"> and SubHeightC are equal to 1, the following applies:</w:t>
      </w:r>
    </w:p>
    <w:p w14:paraId="4D560AD7" w14:textId="77777777" w:rsidR="00F12D59" w:rsidRPr="00F43CC3" w:rsidRDefault="00F12D59" w:rsidP="00F12D59">
      <w:pPr>
        <w:pStyle w:val="Equation"/>
        <w:tabs>
          <w:tab w:val="clear" w:pos="794"/>
          <w:tab w:val="clear" w:pos="1588"/>
          <w:tab w:val="left" w:pos="2410"/>
          <w:tab w:val="left" w:pos="3420"/>
          <w:tab w:val="left" w:pos="4536"/>
          <w:tab w:val="left" w:pos="4820"/>
        </w:tabs>
        <w:ind w:left="2160"/>
        <w:rPr>
          <w:noProof/>
          <w:lang w:val="en-CA" w:eastAsia="ko-KR"/>
        </w:rPr>
      </w:pPr>
      <w:r w:rsidRPr="00F43CC3">
        <w:rPr>
          <w:noProof/>
          <w:lang w:val="en-CA"/>
        </w:rPr>
        <w:t>pSelDsY</w:t>
      </w:r>
      <w:r w:rsidRPr="00F43CC3">
        <w:rPr>
          <w:noProof/>
          <w:lang w:val="en-CA" w:eastAsia="ko-KR"/>
        </w:rPr>
        <w:t>[ idx</w:t>
      </w:r>
      <w:r w:rsidRPr="00F43CC3">
        <w:rPr>
          <w:noProof/>
          <w:lang w:val="en-CA"/>
        </w:rPr>
        <w:t> ] </w:t>
      </w:r>
      <w:r w:rsidRPr="00F43CC3">
        <w:rPr>
          <w:noProof/>
          <w:lang w:val="en-CA" w:eastAsia="ko-KR"/>
        </w:rPr>
        <w:t>= pY[ − 1][ y ]</w:t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/>
        </w:rPr>
        <w:t>(</w:t>
      </w:r>
      <w:r w:rsidRPr="00F43CC3">
        <w:rPr>
          <w:noProof/>
          <w:lang w:val="en-CA"/>
        </w:rPr>
        <w:fldChar w:fldCharType="begin" w:fldLock="1"/>
      </w:r>
      <w:r w:rsidRPr="00F43CC3">
        <w:rPr>
          <w:noProof/>
          <w:lang w:val="en-CA"/>
        </w:rPr>
        <w:instrText xml:space="preserve"> SEQ Equation \* ARABIC </w:instrText>
      </w:r>
      <w:r w:rsidRPr="00F43CC3">
        <w:rPr>
          <w:noProof/>
          <w:lang w:val="en-CA"/>
        </w:rPr>
        <w:fldChar w:fldCharType="separate"/>
      </w:r>
      <w:r>
        <w:rPr>
          <w:noProof/>
          <w:lang w:val="en-CA"/>
        </w:rPr>
        <w:t>372</w:t>
      </w:r>
      <w:r w:rsidRPr="00F43CC3">
        <w:rPr>
          <w:noProof/>
          <w:lang w:val="en-CA"/>
        </w:rPr>
        <w:fldChar w:fldCharType="end"/>
      </w:r>
      <w:r w:rsidRPr="00F43CC3">
        <w:rPr>
          <w:noProof/>
          <w:lang w:val="en-CA"/>
        </w:rPr>
        <w:t>)</w:t>
      </w:r>
    </w:p>
    <w:p w14:paraId="78EAC553" w14:textId="77777777" w:rsidR="00F12D59" w:rsidRPr="00F43CC3" w:rsidRDefault="00F12D59" w:rsidP="00F12D59">
      <w:pPr>
        <w:numPr>
          <w:ilvl w:val="2"/>
          <w:numId w:val="3"/>
        </w:numPr>
        <w:tabs>
          <w:tab w:val="clear" w:pos="794"/>
          <w:tab w:val="clear" w:pos="1588"/>
          <w:tab w:val="clear" w:pos="1985"/>
          <w:tab w:val="left" w:pos="1440"/>
          <w:tab w:val="left" w:pos="1701"/>
        </w:tabs>
        <w:rPr>
          <w:noProof/>
          <w:lang w:val="en-CA" w:eastAsia="ko-KR"/>
        </w:rPr>
      </w:pPr>
      <w:r w:rsidRPr="00F43CC3">
        <w:rPr>
          <w:noProof/>
          <w:lang w:val="en-CA"/>
        </w:rPr>
        <w:t>Otherwise</w:t>
      </w:r>
      <w:r w:rsidRPr="00F43CC3">
        <w:rPr>
          <w:noProof/>
          <w:lang w:val="en-CA" w:eastAsia="ko-KR"/>
        </w:rPr>
        <w:t xml:space="preserve"> the following applies:</w:t>
      </w:r>
    </w:p>
    <w:p w14:paraId="61A0FE95" w14:textId="77777777" w:rsidR="00F12D59" w:rsidRPr="00F43CC3" w:rsidRDefault="00F12D59" w:rsidP="00F12D59">
      <w:pPr>
        <w:numPr>
          <w:ilvl w:val="3"/>
          <w:numId w:val="3"/>
        </w:numPr>
        <w:tabs>
          <w:tab w:val="clear" w:pos="794"/>
          <w:tab w:val="clear" w:pos="1191"/>
          <w:tab w:val="clear" w:pos="1985"/>
          <w:tab w:val="left" w:pos="1440"/>
          <w:tab w:val="left" w:pos="1701"/>
        </w:tabs>
        <w:rPr>
          <w:noProof/>
          <w:lang w:val="en-CA"/>
        </w:rPr>
      </w:pPr>
      <w:r w:rsidRPr="00F43CC3">
        <w:rPr>
          <w:noProof/>
          <w:lang w:val="en-CA"/>
        </w:rPr>
        <w:t>If sps_chroma_vertical_collocated_flag is equal to 1</w:t>
      </w:r>
      <w:r w:rsidRPr="00F43CC3">
        <w:rPr>
          <w:rFonts w:eastAsia="Malgun Gothic"/>
          <w:noProof/>
          <w:lang w:val="en-CA" w:eastAsia="ko-KR"/>
        </w:rPr>
        <w:t>, the following applies:</w:t>
      </w:r>
    </w:p>
    <w:p w14:paraId="785376AA" w14:textId="77777777" w:rsidR="00F12D59" w:rsidRPr="00F43CC3" w:rsidRDefault="00F12D59" w:rsidP="00F12D59">
      <w:pPr>
        <w:pStyle w:val="Equation"/>
        <w:tabs>
          <w:tab w:val="clear" w:pos="794"/>
          <w:tab w:val="clear" w:pos="1588"/>
          <w:tab w:val="left" w:pos="2410"/>
          <w:tab w:val="left" w:pos="3690"/>
          <w:tab w:val="left" w:pos="4536"/>
          <w:tab w:val="left" w:pos="4820"/>
        </w:tabs>
        <w:ind w:left="2160"/>
        <w:rPr>
          <w:noProof/>
          <w:lang w:val="en-CA"/>
        </w:rPr>
      </w:pPr>
      <w:r w:rsidRPr="00F43CC3">
        <w:rPr>
          <w:noProof/>
          <w:lang w:val="en-CA"/>
        </w:rPr>
        <w:t>pSelDsY</w:t>
      </w:r>
      <w:r w:rsidRPr="00F43CC3">
        <w:rPr>
          <w:noProof/>
          <w:lang w:val="en-CA" w:eastAsia="ko-KR"/>
        </w:rPr>
        <w:t>[ idx</w:t>
      </w:r>
      <w:r w:rsidRPr="00F43CC3">
        <w:rPr>
          <w:noProof/>
          <w:lang w:val="en-CA"/>
        </w:rPr>
        <w:t> ] </w:t>
      </w:r>
      <w:r w:rsidRPr="00F43CC3">
        <w:rPr>
          <w:noProof/>
          <w:lang w:val="en-CA" w:eastAsia="ko-KR"/>
        </w:rPr>
        <w:t>= ( F3[ 1 ][ 0 ] * pY[ − SubWidthC ][ SubHeightC * y − 1 ] +</w:t>
      </w:r>
      <w:r w:rsidRPr="00F43CC3">
        <w:rPr>
          <w:noProof/>
          <w:lang w:val="en-CA" w:eastAsia="ko-KR"/>
        </w:rPr>
        <w:br/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 w:eastAsia="ko-KR"/>
        </w:rPr>
        <w:tab/>
        <w:t>F3[ 0 ][ 1 ] * pY[ −1 − SubWidthC ][ SubHeightC * y ] +</w:t>
      </w:r>
      <w:r w:rsidRPr="00F43CC3">
        <w:rPr>
          <w:noProof/>
          <w:lang w:val="en-CA" w:eastAsia="ko-KR"/>
        </w:rPr>
        <w:br/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 w:eastAsia="ko-KR"/>
        </w:rPr>
        <w:tab/>
        <w:t xml:space="preserve">F3[ 1 ][ 1 ] * pY[ −SubWidthC ][ SubHeightC * y ]  + </w:t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/>
        </w:rPr>
        <w:t>(</w:t>
      </w:r>
      <w:r w:rsidRPr="00F43CC3">
        <w:rPr>
          <w:noProof/>
          <w:lang w:val="en-CA"/>
        </w:rPr>
        <w:fldChar w:fldCharType="begin" w:fldLock="1"/>
      </w:r>
      <w:r w:rsidRPr="00F43CC3">
        <w:rPr>
          <w:noProof/>
          <w:lang w:val="en-CA"/>
        </w:rPr>
        <w:instrText xml:space="preserve"> SEQ Equation \* ARABIC </w:instrText>
      </w:r>
      <w:r w:rsidRPr="00F43CC3">
        <w:rPr>
          <w:noProof/>
          <w:lang w:val="en-CA"/>
        </w:rPr>
        <w:fldChar w:fldCharType="separate"/>
      </w:r>
      <w:r>
        <w:rPr>
          <w:noProof/>
          <w:lang w:val="en-CA"/>
        </w:rPr>
        <w:t>373</w:t>
      </w:r>
      <w:r w:rsidRPr="00F43CC3">
        <w:rPr>
          <w:noProof/>
          <w:lang w:val="en-CA"/>
        </w:rPr>
        <w:fldChar w:fldCharType="end"/>
      </w:r>
      <w:r w:rsidRPr="00F43CC3">
        <w:rPr>
          <w:noProof/>
          <w:lang w:val="en-CA"/>
        </w:rPr>
        <w:t>)</w:t>
      </w:r>
      <w:r w:rsidRPr="00F43CC3">
        <w:rPr>
          <w:noProof/>
          <w:lang w:val="en-CA" w:eastAsia="ko-KR"/>
        </w:rPr>
        <w:br/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 w:eastAsia="ko-KR"/>
        </w:rPr>
        <w:tab/>
        <w:t>F3[ 2 ][ 1 ] * pY[ 1 − SubWidthC ][ SubHeightC * y ] +</w:t>
      </w:r>
      <w:r w:rsidRPr="00F43CC3">
        <w:rPr>
          <w:noProof/>
          <w:lang w:val="en-CA" w:eastAsia="ko-KR"/>
        </w:rPr>
        <w:br/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 w:eastAsia="ko-KR"/>
        </w:rPr>
        <w:tab/>
        <w:t>F3[ 1 ][ 2 ] * pY[ −SubWidthC ][ SubHeightC * y + 1 ] + 4 ) &gt;&gt; 3</w:t>
      </w:r>
    </w:p>
    <w:p w14:paraId="34FC3E1C" w14:textId="77777777" w:rsidR="00F12D59" w:rsidRPr="00F43CC3" w:rsidRDefault="00F12D59" w:rsidP="00F12D59">
      <w:pPr>
        <w:numPr>
          <w:ilvl w:val="3"/>
          <w:numId w:val="3"/>
        </w:numPr>
        <w:tabs>
          <w:tab w:val="clear" w:pos="794"/>
          <w:tab w:val="clear" w:pos="1191"/>
          <w:tab w:val="clear" w:pos="1985"/>
          <w:tab w:val="left" w:pos="1440"/>
          <w:tab w:val="left" w:pos="1701"/>
        </w:tabs>
        <w:rPr>
          <w:noProof/>
          <w:lang w:val="en-CA"/>
        </w:rPr>
      </w:pPr>
      <w:r w:rsidRPr="00F43CC3">
        <w:rPr>
          <w:noProof/>
          <w:lang w:val="en-CA"/>
        </w:rPr>
        <w:t>Otherwise (sps_chroma_vertical_collocated_flag is equal to 0)</w:t>
      </w:r>
      <w:r w:rsidRPr="00F43CC3">
        <w:rPr>
          <w:rFonts w:eastAsia="Malgun Gothic"/>
          <w:noProof/>
          <w:lang w:val="en-CA" w:eastAsia="ko-KR"/>
        </w:rPr>
        <w:t>, the following applies:</w:t>
      </w:r>
    </w:p>
    <w:p w14:paraId="4BE796CE" w14:textId="77777777" w:rsidR="00F12D59" w:rsidRPr="00F43CC3" w:rsidRDefault="00F12D59" w:rsidP="00F12D59">
      <w:pPr>
        <w:pStyle w:val="Equation"/>
        <w:tabs>
          <w:tab w:val="clear" w:pos="794"/>
          <w:tab w:val="clear" w:pos="1588"/>
          <w:tab w:val="left" w:pos="2410"/>
          <w:tab w:val="left" w:pos="3690"/>
          <w:tab w:val="left" w:pos="4536"/>
          <w:tab w:val="left" w:pos="4820"/>
        </w:tabs>
        <w:ind w:left="2160"/>
        <w:rPr>
          <w:noProof/>
          <w:lang w:val="en-CA"/>
        </w:rPr>
      </w:pPr>
      <w:r w:rsidRPr="00F43CC3">
        <w:rPr>
          <w:noProof/>
          <w:lang w:val="en-CA"/>
        </w:rPr>
        <w:t>pSelDsY</w:t>
      </w:r>
      <w:r w:rsidRPr="00F43CC3">
        <w:rPr>
          <w:noProof/>
          <w:lang w:val="en-CA" w:eastAsia="ko-KR"/>
        </w:rPr>
        <w:t>[ idx</w:t>
      </w:r>
      <w:r w:rsidRPr="00F43CC3">
        <w:rPr>
          <w:noProof/>
          <w:lang w:val="en-CA"/>
        </w:rPr>
        <w:t> ] = </w:t>
      </w:r>
      <w:r w:rsidRPr="00F43CC3">
        <w:rPr>
          <w:noProof/>
          <w:lang w:val="en-CA" w:eastAsia="ko-KR"/>
        </w:rPr>
        <w:t>( F4[ 0 ][ 1 ] * pY[ −1 − SubWidthC ][ SubHeightC * y ] +</w:t>
      </w:r>
      <w:r w:rsidRPr="00F43CC3">
        <w:rPr>
          <w:noProof/>
          <w:lang w:val="en-CA" w:eastAsia="ko-KR"/>
        </w:rPr>
        <w:br/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 w:eastAsia="ko-KR"/>
        </w:rPr>
        <w:tab/>
        <w:t>F4[ 0 ][ 2 ] * pY[ −1 − SubWidthC ][ SubHeightC * y + 1 ] +</w:t>
      </w:r>
      <w:r w:rsidRPr="00F43CC3">
        <w:rPr>
          <w:noProof/>
          <w:lang w:val="en-CA" w:eastAsia="ko-KR"/>
        </w:rPr>
        <w:br/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 w:eastAsia="ko-KR"/>
        </w:rPr>
        <w:tab/>
        <w:t>F4[ 1 ][ 1 ] * pY[ −SubWidthC ][ SubHeightC * y ] +</w:t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/>
        </w:rPr>
        <w:t>(</w:t>
      </w:r>
      <w:r w:rsidRPr="00F43CC3">
        <w:rPr>
          <w:noProof/>
          <w:lang w:val="en-CA"/>
        </w:rPr>
        <w:fldChar w:fldCharType="begin" w:fldLock="1"/>
      </w:r>
      <w:r w:rsidRPr="00F43CC3">
        <w:rPr>
          <w:noProof/>
          <w:lang w:val="en-CA"/>
        </w:rPr>
        <w:instrText xml:space="preserve"> SEQ Equation \* ARABIC </w:instrText>
      </w:r>
      <w:r w:rsidRPr="00F43CC3">
        <w:rPr>
          <w:noProof/>
          <w:lang w:val="en-CA"/>
        </w:rPr>
        <w:fldChar w:fldCharType="separate"/>
      </w:r>
      <w:r>
        <w:rPr>
          <w:noProof/>
          <w:lang w:val="en-CA"/>
        </w:rPr>
        <w:t>374</w:t>
      </w:r>
      <w:r w:rsidRPr="00F43CC3">
        <w:rPr>
          <w:noProof/>
          <w:lang w:val="en-CA"/>
        </w:rPr>
        <w:fldChar w:fldCharType="end"/>
      </w:r>
      <w:r w:rsidRPr="00F43CC3">
        <w:rPr>
          <w:noProof/>
          <w:lang w:val="en-CA"/>
        </w:rPr>
        <w:t>)</w:t>
      </w:r>
      <w:r w:rsidRPr="00F43CC3">
        <w:rPr>
          <w:noProof/>
          <w:lang w:val="en-CA" w:eastAsia="ko-KR"/>
        </w:rPr>
        <w:br/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 w:eastAsia="ko-KR"/>
        </w:rPr>
        <w:tab/>
        <w:t>F4[ 1 ][ 2 ] * pY[ −SubWidthC ][ SubHeightC * y + 1] +</w:t>
      </w:r>
      <w:r w:rsidRPr="00F43CC3">
        <w:rPr>
          <w:noProof/>
          <w:lang w:val="en-CA" w:eastAsia="ko-KR"/>
        </w:rPr>
        <w:br/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 w:eastAsia="ko-KR"/>
        </w:rPr>
        <w:tab/>
        <w:t>F4[ 2 ][ 1 ] * pY[ 1 − SubWidthC ][ SubHeightC * y ] +</w:t>
      </w:r>
      <w:r w:rsidRPr="00F43CC3">
        <w:rPr>
          <w:noProof/>
          <w:lang w:val="en-CA" w:eastAsia="ko-KR"/>
        </w:rPr>
        <w:br/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 w:eastAsia="ko-KR"/>
        </w:rPr>
        <w:tab/>
        <w:t>F4[ 2 ][ 2 ] * pY[ 1 − SubWidthC][ SubHeightC * y + 1 ] + 4 ) &gt;&gt; 3</w:t>
      </w:r>
    </w:p>
    <w:p w14:paraId="0E91467D" w14:textId="77777777" w:rsidR="00F12D59" w:rsidRPr="00F43CC3" w:rsidRDefault="00F12D59" w:rsidP="00F12D59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  <w:tab w:val="left" w:pos="1701"/>
        </w:tabs>
        <w:ind w:left="709" w:hanging="283"/>
        <w:rPr>
          <w:noProof/>
          <w:lang w:val="en-CA"/>
        </w:rPr>
      </w:pPr>
      <w:r w:rsidRPr="00F43CC3">
        <w:rPr>
          <w:noProof/>
          <w:lang w:val="en-CA"/>
        </w:rPr>
        <w:lastRenderedPageBreak/>
        <w:t xml:space="preserve">When numSampT is greater than 0, the selected neighbouring top chroma samples pSelC[ idx ] are set equal to </w:t>
      </w:r>
      <w:r w:rsidRPr="00F43CC3">
        <w:rPr>
          <w:rFonts w:cstheme="minorHAnsi"/>
          <w:lang w:val="en-CA"/>
        </w:rPr>
        <w:t>p</w:t>
      </w:r>
      <w:r w:rsidRPr="00F43CC3">
        <w:rPr>
          <w:rFonts w:cstheme="minorHAnsi"/>
          <w:lang w:val="en-CA" w:eastAsia="ko-KR"/>
        </w:rPr>
        <w:t>[ </w:t>
      </w:r>
      <w:r w:rsidRPr="00F43CC3">
        <w:rPr>
          <w:rFonts w:cstheme="minorHAnsi"/>
          <w:lang w:val="en-CA"/>
        </w:rPr>
        <w:t>pickPosT</w:t>
      </w:r>
      <w:r w:rsidRPr="00F43CC3">
        <w:rPr>
          <w:rFonts w:cstheme="minorHAnsi"/>
          <w:color w:val="000000"/>
          <w:lang w:val="en-CA"/>
        </w:rPr>
        <w:t>[ idx − cntL </w:t>
      </w:r>
      <w:r w:rsidRPr="00F43CC3">
        <w:rPr>
          <w:rFonts w:cstheme="minorHAnsi"/>
          <w:lang w:val="en-CA"/>
        </w:rPr>
        <w:t xml:space="preserve">] ][ -1 ] with </w:t>
      </w:r>
      <w:r w:rsidRPr="00F43CC3">
        <w:rPr>
          <w:noProof/>
          <w:lang w:val="en-CA"/>
        </w:rPr>
        <w:t xml:space="preserve"> idx = cntL..cntL + cntT − 1, and the down-sampled neighbouring top luma samples pSelDsY[ idx ] with idx = 0..cntL + cntT − 1 are specified as follows:</w:t>
      </w:r>
    </w:p>
    <w:p w14:paraId="7649E13B" w14:textId="77777777" w:rsidR="00F12D59" w:rsidRPr="00F43CC3" w:rsidRDefault="00F12D59" w:rsidP="00F12D59">
      <w:pPr>
        <w:numPr>
          <w:ilvl w:val="2"/>
          <w:numId w:val="3"/>
        </w:numPr>
        <w:tabs>
          <w:tab w:val="clear" w:pos="794"/>
          <w:tab w:val="clear" w:pos="1588"/>
          <w:tab w:val="clear" w:pos="1985"/>
          <w:tab w:val="left" w:pos="1440"/>
          <w:tab w:val="left" w:pos="1701"/>
        </w:tabs>
        <w:rPr>
          <w:noProof/>
          <w:lang w:val="en-CA"/>
        </w:rPr>
      </w:pPr>
      <w:r w:rsidRPr="00F43CC3">
        <w:rPr>
          <w:noProof/>
          <w:lang w:val="en-CA"/>
        </w:rPr>
        <w:t xml:space="preserve">The variable x is set equal to </w:t>
      </w:r>
      <w:r w:rsidRPr="00F43CC3">
        <w:rPr>
          <w:rFonts w:cstheme="minorHAnsi"/>
          <w:lang w:val="en-CA"/>
        </w:rPr>
        <w:t>pickPosT[ idx − cntL ].</w:t>
      </w:r>
    </w:p>
    <w:p w14:paraId="0B527AA4" w14:textId="77777777" w:rsidR="00F12D59" w:rsidRPr="00F43CC3" w:rsidRDefault="00F12D59" w:rsidP="00F12D59">
      <w:pPr>
        <w:numPr>
          <w:ilvl w:val="2"/>
          <w:numId w:val="3"/>
        </w:numPr>
        <w:tabs>
          <w:tab w:val="clear" w:pos="794"/>
          <w:tab w:val="clear" w:pos="1588"/>
          <w:tab w:val="clear" w:pos="1985"/>
          <w:tab w:val="left" w:pos="1440"/>
          <w:tab w:val="left" w:pos="1701"/>
        </w:tabs>
        <w:rPr>
          <w:noProof/>
          <w:lang w:val="en-CA" w:eastAsia="ko-KR"/>
        </w:rPr>
      </w:pPr>
      <w:r w:rsidRPr="00F43CC3">
        <w:rPr>
          <w:noProof/>
          <w:lang w:val="en-CA" w:eastAsia="ko-KR"/>
        </w:rPr>
        <w:t>If both SubWidthC and SubHeightC are equal to 1, the following applies:</w:t>
      </w:r>
    </w:p>
    <w:p w14:paraId="76378FC3" w14:textId="77777777" w:rsidR="00F12D59" w:rsidRPr="00F43CC3" w:rsidRDefault="00F12D59" w:rsidP="00F12D59">
      <w:pPr>
        <w:pStyle w:val="Equation"/>
        <w:tabs>
          <w:tab w:val="clear" w:pos="794"/>
          <w:tab w:val="clear" w:pos="1588"/>
          <w:tab w:val="left" w:pos="2410"/>
          <w:tab w:val="left" w:pos="3420"/>
          <w:tab w:val="left" w:pos="4536"/>
          <w:tab w:val="left" w:pos="4820"/>
        </w:tabs>
        <w:ind w:left="2160"/>
        <w:rPr>
          <w:noProof/>
          <w:lang w:val="en-CA" w:eastAsia="ko-KR"/>
        </w:rPr>
      </w:pPr>
      <w:r w:rsidRPr="00F43CC3">
        <w:rPr>
          <w:noProof/>
          <w:lang w:val="en-CA"/>
        </w:rPr>
        <w:t>pSelDsY</w:t>
      </w:r>
      <w:r w:rsidRPr="00F43CC3">
        <w:rPr>
          <w:noProof/>
          <w:lang w:val="en-CA" w:eastAsia="ko-KR"/>
        </w:rPr>
        <w:t>[ idx</w:t>
      </w:r>
      <w:r w:rsidRPr="00F43CC3">
        <w:rPr>
          <w:noProof/>
          <w:lang w:val="en-CA"/>
        </w:rPr>
        <w:t> ]</w:t>
      </w:r>
      <w:r w:rsidRPr="00F43CC3">
        <w:rPr>
          <w:noProof/>
          <w:lang w:val="en-CA" w:eastAsia="ko-KR"/>
        </w:rPr>
        <w:t xml:space="preserve"> = pY[ x ][ </w:t>
      </w:r>
      <w:r w:rsidRPr="00F43CC3">
        <w:rPr>
          <w:noProof/>
          <w:lang w:val="en-CA"/>
        </w:rPr>
        <w:t>−</w:t>
      </w:r>
      <w:r w:rsidRPr="00F43CC3">
        <w:rPr>
          <w:noProof/>
          <w:lang w:val="en-CA" w:eastAsia="ko-KR"/>
        </w:rPr>
        <w:t> 1]</w:t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/>
        </w:rPr>
        <w:t>(</w:t>
      </w:r>
      <w:r w:rsidRPr="00F43CC3">
        <w:rPr>
          <w:noProof/>
          <w:lang w:val="en-CA"/>
        </w:rPr>
        <w:fldChar w:fldCharType="begin" w:fldLock="1"/>
      </w:r>
      <w:r w:rsidRPr="00F43CC3">
        <w:rPr>
          <w:noProof/>
          <w:lang w:val="en-CA"/>
        </w:rPr>
        <w:instrText xml:space="preserve"> SEQ Equation \* ARABIC </w:instrText>
      </w:r>
      <w:r w:rsidRPr="00F43CC3">
        <w:rPr>
          <w:noProof/>
          <w:lang w:val="en-CA"/>
        </w:rPr>
        <w:fldChar w:fldCharType="separate"/>
      </w:r>
      <w:r>
        <w:rPr>
          <w:noProof/>
          <w:lang w:val="en-CA"/>
        </w:rPr>
        <w:t>375</w:t>
      </w:r>
      <w:r w:rsidRPr="00F43CC3">
        <w:rPr>
          <w:noProof/>
          <w:lang w:val="en-CA"/>
        </w:rPr>
        <w:fldChar w:fldCharType="end"/>
      </w:r>
      <w:r w:rsidRPr="00F43CC3">
        <w:rPr>
          <w:noProof/>
          <w:lang w:val="en-CA"/>
        </w:rPr>
        <w:t>)</w:t>
      </w:r>
    </w:p>
    <w:p w14:paraId="4C930FCB" w14:textId="71CBEA10" w:rsidR="00F12D59" w:rsidRDefault="00F12D59" w:rsidP="00F12D59">
      <w:pPr>
        <w:numPr>
          <w:ilvl w:val="2"/>
          <w:numId w:val="3"/>
        </w:numPr>
        <w:tabs>
          <w:tab w:val="clear" w:pos="794"/>
          <w:tab w:val="clear" w:pos="1588"/>
          <w:tab w:val="clear" w:pos="1985"/>
          <w:tab w:val="left" w:pos="1440"/>
          <w:tab w:val="left" w:pos="1701"/>
        </w:tabs>
        <w:rPr>
          <w:noProof/>
          <w:lang w:val="en-CA"/>
        </w:rPr>
      </w:pPr>
      <w:r w:rsidRPr="00F43CC3">
        <w:rPr>
          <w:noProof/>
          <w:lang w:val="en-CA" w:eastAsia="ko-KR"/>
        </w:rPr>
        <w:t>Otherwise, the following applies:</w:t>
      </w:r>
    </w:p>
    <w:p w14:paraId="36DF6372" w14:textId="04CA3DBD" w:rsidR="00FF72B9" w:rsidRPr="000B174B" w:rsidRDefault="00FF72B9" w:rsidP="00FF72B9">
      <w:pPr>
        <w:numPr>
          <w:ilvl w:val="4"/>
          <w:numId w:val="3"/>
        </w:numPr>
        <w:tabs>
          <w:tab w:val="clear" w:pos="794"/>
          <w:tab w:val="clear" w:pos="1191"/>
          <w:tab w:val="clear" w:pos="1570"/>
          <w:tab w:val="clear" w:pos="1985"/>
          <w:tab w:val="left" w:pos="1440"/>
          <w:tab w:val="left" w:pos="1701"/>
          <w:tab w:val="num" w:pos="2000"/>
        </w:tabs>
        <w:rPr>
          <w:noProof/>
          <w:highlight w:val="green"/>
          <w:lang w:val="en-CA"/>
        </w:rPr>
      </w:pPr>
      <w:r w:rsidRPr="000B174B">
        <w:rPr>
          <w:noProof/>
          <w:highlight w:val="green"/>
          <w:lang w:val="en-CA"/>
        </w:rPr>
        <w:t xml:space="preserve">If bCTUboundary is equal to FALSE, the following </w:t>
      </w:r>
      <w:commentRangeStart w:id="5"/>
      <w:r w:rsidRPr="000B174B">
        <w:rPr>
          <w:noProof/>
          <w:highlight w:val="green"/>
          <w:lang w:val="en-CA"/>
        </w:rPr>
        <w:t>applies</w:t>
      </w:r>
      <w:commentRangeEnd w:id="5"/>
      <w:r w:rsidR="000B174B">
        <w:rPr>
          <w:rStyle w:val="CommentReference"/>
        </w:rPr>
        <w:commentReference w:id="5"/>
      </w:r>
      <w:r w:rsidRPr="000B174B">
        <w:rPr>
          <w:noProof/>
          <w:highlight w:val="green"/>
          <w:lang w:val="en-CA"/>
        </w:rPr>
        <w:t>:</w:t>
      </w:r>
    </w:p>
    <w:p w14:paraId="40D1C493" w14:textId="77777777" w:rsidR="00F12D59" w:rsidRPr="00F43CC3" w:rsidRDefault="00F12D59" w:rsidP="00FF72B9">
      <w:pPr>
        <w:numPr>
          <w:ilvl w:val="5"/>
          <w:numId w:val="3"/>
        </w:numPr>
        <w:tabs>
          <w:tab w:val="clear" w:pos="794"/>
          <w:tab w:val="clear" w:pos="1191"/>
          <w:tab w:val="clear" w:pos="1985"/>
          <w:tab w:val="left" w:pos="1440"/>
          <w:tab w:val="left" w:pos="1701"/>
        </w:tabs>
        <w:rPr>
          <w:noProof/>
          <w:lang w:val="en-CA"/>
        </w:rPr>
      </w:pPr>
      <w:r w:rsidRPr="00F43CC3">
        <w:rPr>
          <w:noProof/>
          <w:lang w:val="en-CA"/>
        </w:rPr>
        <w:t>If sps_chroma_vertical_collocated_flag is equal to 1</w:t>
      </w:r>
      <w:r w:rsidRPr="00F43CC3">
        <w:rPr>
          <w:rFonts w:eastAsia="Malgun Gothic"/>
          <w:noProof/>
          <w:lang w:val="en-CA" w:eastAsia="ko-KR"/>
        </w:rPr>
        <w:t>, the following applies:</w:t>
      </w:r>
    </w:p>
    <w:p w14:paraId="4A6F0F79" w14:textId="77777777" w:rsidR="00F12D59" w:rsidRPr="00FF72B9" w:rsidRDefault="00F12D59" w:rsidP="00F12D59">
      <w:pPr>
        <w:numPr>
          <w:ilvl w:val="4"/>
          <w:numId w:val="3"/>
        </w:numPr>
        <w:tabs>
          <w:tab w:val="clear" w:pos="794"/>
          <w:tab w:val="clear" w:pos="1191"/>
          <w:tab w:val="left" w:pos="1440"/>
          <w:tab w:val="left" w:pos="1701"/>
        </w:tabs>
        <w:rPr>
          <w:strike/>
          <w:noProof/>
          <w:color w:val="FF0000"/>
          <w:lang w:val="en-CA"/>
        </w:rPr>
      </w:pPr>
      <w:r w:rsidRPr="00FF72B9">
        <w:rPr>
          <w:strike/>
          <w:noProof/>
          <w:color w:val="FF0000"/>
          <w:lang w:val="en-CA"/>
        </w:rPr>
        <w:t>If bCTUboundary is equal to FALSE, the following applies:</w:t>
      </w:r>
    </w:p>
    <w:p w14:paraId="21B16728" w14:textId="77777777" w:rsidR="00F12D59" w:rsidRPr="00F43CC3" w:rsidRDefault="00F12D59" w:rsidP="00F12D59">
      <w:pPr>
        <w:pStyle w:val="Equation"/>
        <w:tabs>
          <w:tab w:val="clear" w:pos="794"/>
          <w:tab w:val="clear" w:pos="1588"/>
          <w:tab w:val="left" w:pos="2410"/>
          <w:tab w:val="left" w:pos="3690"/>
          <w:tab w:val="left" w:pos="4536"/>
          <w:tab w:val="left" w:pos="4820"/>
        </w:tabs>
        <w:ind w:left="2160"/>
        <w:rPr>
          <w:noProof/>
          <w:lang w:val="en-CA"/>
        </w:rPr>
      </w:pPr>
      <w:r w:rsidRPr="00F43CC3">
        <w:rPr>
          <w:noProof/>
          <w:lang w:val="en-CA"/>
        </w:rPr>
        <w:t>pSelDsY</w:t>
      </w:r>
      <w:r w:rsidRPr="00F43CC3">
        <w:rPr>
          <w:noProof/>
          <w:lang w:val="en-CA" w:eastAsia="ko-KR"/>
        </w:rPr>
        <w:t>[ idx</w:t>
      </w:r>
      <w:r w:rsidRPr="00F43CC3">
        <w:rPr>
          <w:noProof/>
          <w:lang w:val="en-CA"/>
        </w:rPr>
        <w:t> ] =</w:t>
      </w:r>
      <w:r w:rsidRPr="00F43CC3">
        <w:rPr>
          <w:noProof/>
          <w:lang w:val="en-CA" w:eastAsia="ko-KR"/>
        </w:rPr>
        <w:t> ( F3[ 1 ][ 0 ] * pY[ SubWidthC * x ][ − 1 − SubHeightC ] +</w:t>
      </w:r>
      <w:r w:rsidRPr="00F43CC3">
        <w:rPr>
          <w:noProof/>
          <w:lang w:val="en-CA" w:eastAsia="ko-KR"/>
        </w:rPr>
        <w:br/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 w:eastAsia="ko-KR"/>
        </w:rPr>
        <w:tab/>
        <w:t>F3[ 0 ][ 1 ] * pY[ SubWidthC * x − 1 ][ −SubHeightC ] +</w:t>
      </w:r>
      <w:r w:rsidRPr="00F43CC3">
        <w:rPr>
          <w:noProof/>
          <w:lang w:val="en-CA" w:eastAsia="ko-KR"/>
        </w:rPr>
        <w:br/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 w:eastAsia="ko-KR"/>
        </w:rPr>
        <w:tab/>
        <w:t>F3[ 1 ][ 1 ] * pY[ SubWidthC * x ][ −SubHeightC] +</w:t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/>
        </w:rPr>
        <w:t>(</w:t>
      </w:r>
      <w:r w:rsidRPr="00F43CC3">
        <w:rPr>
          <w:noProof/>
          <w:lang w:val="en-CA"/>
        </w:rPr>
        <w:fldChar w:fldCharType="begin" w:fldLock="1"/>
      </w:r>
      <w:r w:rsidRPr="00F43CC3">
        <w:rPr>
          <w:noProof/>
          <w:lang w:val="en-CA"/>
        </w:rPr>
        <w:instrText xml:space="preserve"> SEQ Equation \* ARABIC </w:instrText>
      </w:r>
      <w:r w:rsidRPr="00F43CC3">
        <w:rPr>
          <w:noProof/>
          <w:lang w:val="en-CA"/>
        </w:rPr>
        <w:fldChar w:fldCharType="separate"/>
      </w:r>
      <w:r>
        <w:rPr>
          <w:noProof/>
          <w:lang w:val="en-CA"/>
        </w:rPr>
        <w:t>376</w:t>
      </w:r>
      <w:r w:rsidRPr="00F43CC3">
        <w:rPr>
          <w:noProof/>
          <w:lang w:val="en-CA"/>
        </w:rPr>
        <w:fldChar w:fldCharType="end"/>
      </w:r>
      <w:r w:rsidRPr="00F43CC3">
        <w:rPr>
          <w:noProof/>
          <w:lang w:val="en-CA"/>
        </w:rPr>
        <w:t>)</w:t>
      </w:r>
      <w:r w:rsidRPr="00F43CC3">
        <w:rPr>
          <w:noProof/>
          <w:lang w:val="en-CA" w:eastAsia="ko-KR"/>
        </w:rPr>
        <w:br/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 w:eastAsia="ko-KR"/>
        </w:rPr>
        <w:tab/>
        <w:t>F3[ 2 ][ 1 ] * pY[ SubWidthC * x + 1 ][ −SubHeightC] +</w:t>
      </w:r>
      <w:r w:rsidRPr="00F43CC3">
        <w:rPr>
          <w:noProof/>
          <w:lang w:val="en-CA" w:eastAsia="ko-KR"/>
        </w:rPr>
        <w:br/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 w:eastAsia="ko-KR"/>
        </w:rPr>
        <w:tab/>
        <w:t>F3[ 1 ][ 2 ] * pY[ SubWidthC * x ][ 1 − SubHeightC ] + 4 ) &gt;&gt; 3</w:t>
      </w:r>
    </w:p>
    <w:p w14:paraId="2DCF26F9" w14:textId="77777777" w:rsidR="00F12D59" w:rsidRPr="00FF72B9" w:rsidRDefault="00F12D59" w:rsidP="00F12D59">
      <w:pPr>
        <w:numPr>
          <w:ilvl w:val="4"/>
          <w:numId w:val="3"/>
        </w:numPr>
        <w:tabs>
          <w:tab w:val="clear" w:pos="794"/>
          <w:tab w:val="clear" w:pos="1191"/>
          <w:tab w:val="left" w:pos="1440"/>
          <w:tab w:val="left" w:pos="1701"/>
        </w:tabs>
        <w:rPr>
          <w:strike/>
          <w:noProof/>
          <w:color w:val="FF0000"/>
          <w:lang w:val="en-CA"/>
        </w:rPr>
      </w:pPr>
      <w:r w:rsidRPr="00FF72B9">
        <w:rPr>
          <w:strike/>
          <w:noProof/>
          <w:color w:val="FF0000"/>
          <w:lang w:val="en-CA"/>
        </w:rPr>
        <w:t>Otherwise (bCTUboundary is equal to TRUE), the following applies:</w:t>
      </w:r>
    </w:p>
    <w:p w14:paraId="7F16F632" w14:textId="77777777" w:rsidR="00F12D59" w:rsidRPr="00FF72B9" w:rsidRDefault="00F12D59" w:rsidP="00F12D59">
      <w:pPr>
        <w:pStyle w:val="Equation"/>
        <w:tabs>
          <w:tab w:val="clear" w:pos="794"/>
          <w:tab w:val="clear" w:pos="1588"/>
          <w:tab w:val="left" w:pos="2410"/>
          <w:tab w:val="left" w:pos="3690"/>
          <w:tab w:val="left" w:pos="4536"/>
          <w:tab w:val="left" w:pos="4820"/>
        </w:tabs>
        <w:ind w:left="2160"/>
        <w:rPr>
          <w:strike/>
          <w:noProof/>
          <w:color w:val="FF0000"/>
          <w:lang w:val="en-CA"/>
        </w:rPr>
      </w:pPr>
      <w:r w:rsidRPr="00FF72B9">
        <w:rPr>
          <w:strike/>
          <w:noProof/>
          <w:color w:val="FF0000"/>
          <w:lang w:val="en-CA"/>
        </w:rPr>
        <w:t>pSelDsY</w:t>
      </w:r>
      <w:r w:rsidRPr="00FF72B9">
        <w:rPr>
          <w:strike/>
          <w:noProof/>
          <w:color w:val="FF0000"/>
          <w:lang w:val="en-CA" w:eastAsia="ko-KR"/>
        </w:rPr>
        <w:t>[ idx</w:t>
      </w:r>
      <w:r w:rsidRPr="00FF72B9">
        <w:rPr>
          <w:strike/>
          <w:noProof/>
          <w:color w:val="FF0000"/>
          <w:lang w:val="en-CA"/>
        </w:rPr>
        <w:t> ] = </w:t>
      </w:r>
      <w:r w:rsidRPr="00FF72B9">
        <w:rPr>
          <w:strike/>
          <w:noProof/>
          <w:color w:val="FF0000"/>
          <w:lang w:val="en-CA" w:eastAsia="ko-KR"/>
        </w:rPr>
        <w:t>( F2[ 0 ] * pY[ SubWidthC * x − 1 ][ −1 ] +</w:t>
      </w:r>
      <w:r w:rsidRPr="00FF72B9">
        <w:rPr>
          <w:strike/>
          <w:noProof/>
          <w:color w:val="FF0000"/>
          <w:lang w:val="en-CA" w:eastAsia="ko-KR"/>
        </w:rPr>
        <w:br/>
      </w:r>
      <w:r w:rsidRPr="00FF72B9">
        <w:rPr>
          <w:strike/>
          <w:noProof/>
          <w:color w:val="FF0000"/>
          <w:lang w:val="en-CA" w:eastAsia="ko-KR"/>
        </w:rPr>
        <w:tab/>
      </w:r>
      <w:r w:rsidRPr="00FF72B9">
        <w:rPr>
          <w:strike/>
          <w:noProof/>
          <w:color w:val="FF0000"/>
          <w:lang w:val="en-CA" w:eastAsia="ko-KR"/>
        </w:rPr>
        <w:tab/>
        <w:t>F2[ 1 ] * pY[ SubWidthC * x ][ −1 ]  +</w:t>
      </w:r>
      <w:r w:rsidRPr="00FF72B9">
        <w:rPr>
          <w:strike/>
          <w:noProof/>
          <w:color w:val="FF0000"/>
          <w:lang w:val="en-CA" w:eastAsia="ko-KR"/>
        </w:rPr>
        <w:tab/>
      </w:r>
      <w:r w:rsidRPr="00FF72B9">
        <w:rPr>
          <w:strike/>
          <w:noProof/>
          <w:color w:val="FF0000"/>
          <w:lang w:val="en-CA"/>
        </w:rPr>
        <w:t>(</w:t>
      </w:r>
      <w:r w:rsidRPr="00FF72B9">
        <w:rPr>
          <w:strike/>
          <w:noProof/>
          <w:color w:val="FF0000"/>
          <w:lang w:val="en-CA"/>
        </w:rPr>
        <w:fldChar w:fldCharType="begin" w:fldLock="1"/>
      </w:r>
      <w:r w:rsidRPr="00FF72B9">
        <w:rPr>
          <w:strike/>
          <w:noProof/>
          <w:color w:val="FF0000"/>
          <w:lang w:val="en-CA"/>
        </w:rPr>
        <w:instrText xml:space="preserve"> SEQ Equation \* ARABIC </w:instrText>
      </w:r>
      <w:r w:rsidRPr="00FF72B9">
        <w:rPr>
          <w:strike/>
          <w:noProof/>
          <w:color w:val="FF0000"/>
          <w:lang w:val="en-CA"/>
        </w:rPr>
        <w:fldChar w:fldCharType="separate"/>
      </w:r>
      <w:r w:rsidRPr="00FF72B9">
        <w:rPr>
          <w:strike/>
          <w:noProof/>
          <w:color w:val="FF0000"/>
          <w:lang w:val="en-CA"/>
        </w:rPr>
        <w:t>377</w:t>
      </w:r>
      <w:r w:rsidRPr="00FF72B9">
        <w:rPr>
          <w:strike/>
          <w:noProof/>
          <w:color w:val="FF0000"/>
          <w:lang w:val="en-CA"/>
        </w:rPr>
        <w:fldChar w:fldCharType="end"/>
      </w:r>
      <w:r w:rsidRPr="00FF72B9">
        <w:rPr>
          <w:strike/>
          <w:noProof/>
          <w:color w:val="FF0000"/>
          <w:lang w:val="en-CA"/>
        </w:rPr>
        <w:t>)</w:t>
      </w:r>
      <w:r w:rsidRPr="00FF72B9">
        <w:rPr>
          <w:strike/>
          <w:noProof/>
          <w:color w:val="FF0000"/>
          <w:lang w:val="en-CA" w:eastAsia="ko-KR"/>
        </w:rPr>
        <w:br/>
      </w:r>
      <w:r w:rsidRPr="00FF72B9">
        <w:rPr>
          <w:strike/>
          <w:noProof/>
          <w:color w:val="FF0000"/>
          <w:lang w:val="en-CA" w:eastAsia="ko-KR"/>
        </w:rPr>
        <w:tab/>
      </w:r>
      <w:r w:rsidRPr="00FF72B9">
        <w:rPr>
          <w:strike/>
          <w:noProof/>
          <w:color w:val="FF0000"/>
          <w:lang w:val="en-CA" w:eastAsia="ko-KR"/>
        </w:rPr>
        <w:tab/>
        <w:t>F2[ 2 ] * pY[ SubWidthC * x + 1 ][ −1 ] + 2 ) &gt;&gt; 2</w:t>
      </w:r>
    </w:p>
    <w:p w14:paraId="2EEFD0E7" w14:textId="77777777" w:rsidR="00F12D59" w:rsidRPr="00F43CC3" w:rsidRDefault="00F12D59" w:rsidP="00FF72B9">
      <w:pPr>
        <w:numPr>
          <w:ilvl w:val="5"/>
          <w:numId w:val="3"/>
        </w:numPr>
        <w:tabs>
          <w:tab w:val="clear" w:pos="794"/>
          <w:tab w:val="clear" w:pos="1191"/>
          <w:tab w:val="clear" w:pos="1985"/>
          <w:tab w:val="left" w:pos="1440"/>
          <w:tab w:val="left" w:pos="1701"/>
        </w:tabs>
        <w:rPr>
          <w:noProof/>
          <w:lang w:val="en-CA"/>
        </w:rPr>
      </w:pPr>
      <w:r w:rsidRPr="00F43CC3">
        <w:rPr>
          <w:noProof/>
          <w:lang w:val="en-CA"/>
        </w:rPr>
        <w:t>Otherwise (sps_chroma_vertical_collocated_flag is equal to 0)</w:t>
      </w:r>
      <w:r w:rsidRPr="00F43CC3">
        <w:rPr>
          <w:rFonts w:eastAsia="Malgun Gothic"/>
          <w:noProof/>
          <w:lang w:val="en-CA" w:eastAsia="ko-KR"/>
        </w:rPr>
        <w:t>, the following applies:</w:t>
      </w:r>
    </w:p>
    <w:p w14:paraId="412E07C2" w14:textId="77777777" w:rsidR="00F12D59" w:rsidRPr="00FF72B9" w:rsidRDefault="00F12D59" w:rsidP="00F12D59">
      <w:pPr>
        <w:numPr>
          <w:ilvl w:val="4"/>
          <w:numId w:val="3"/>
        </w:numPr>
        <w:tabs>
          <w:tab w:val="clear" w:pos="794"/>
          <w:tab w:val="clear" w:pos="1191"/>
          <w:tab w:val="left" w:pos="1440"/>
          <w:tab w:val="left" w:pos="1701"/>
        </w:tabs>
        <w:rPr>
          <w:strike/>
          <w:noProof/>
          <w:color w:val="FF0000"/>
          <w:lang w:val="en-CA"/>
        </w:rPr>
      </w:pPr>
      <w:r w:rsidRPr="00FF72B9">
        <w:rPr>
          <w:strike/>
          <w:noProof/>
          <w:color w:val="FF0000"/>
          <w:lang w:val="en-CA"/>
        </w:rPr>
        <w:t>If bCTUboundary is equal to FALSE, the following applies:</w:t>
      </w:r>
    </w:p>
    <w:p w14:paraId="1DEC6F27" w14:textId="77777777" w:rsidR="00F12D59" w:rsidRPr="00F43CC3" w:rsidRDefault="00F12D59" w:rsidP="00F12D59">
      <w:pPr>
        <w:pStyle w:val="Equation"/>
        <w:tabs>
          <w:tab w:val="clear" w:pos="794"/>
          <w:tab w:val="clear" w:pos="1588"/>
          <w:tab w:val="left" w:pos="3330"/>
          <w:tab w:val="left" w:pos="3690"/>
          <w:tab w:val="left" w:pos="4536"/>
          <w:tab w:val="left" w:pos="4820"/>
          <w:tab w:val="left" w:pos="5220"/>
        </w:tabs>
        <w:ind w:left="2160"/>
        <w:rPr>
          <w:noProof/>
          <w:lang w:val="en-CA"/>
        </w:rPr>
      </w:pPr>
      <w:r w:rsidRPr="00F43CC3">
        <w:rPr>
          <w:noProof/>
          <w:lang w:val="en-CA"/>
        </w:rPr>
        <w:t>pSelDsY</w:t>
      </w:r>
      <w:r w:rsidRPr="00F43CC3">
        <w:rPr>
          <w:noProof/>
          <w:lang w:val="en-CA" w:eastAsia="ko-KR"/>
        </w:rPr>
        <w:t>[ idx</w:t>
      </w:r>
      <w:r w:rsidRPr="00F43CC3">
        <w:rPr>
          <w:noProof/>
          <w:lang w:val="en-CA"/>
        </w:rPr>
        <w:t> ] = </w:t>
      </w:r>
      <w:r w:rsidRPr="00F43CC3">
        <w:rPr>
          <w:lang w:val="en-CA"/>
        </w:rPr>
        <w:t>( F4[ 0 ][ 1 ] * pY[ </w:t>
      </w:r>
      <w:r w:rsidRPr="00F43CC3">
        <w:rPr>
          <w:noProof/>
          <w:lang w:val="en-CA" w:eastAsia="ko-KR"/>
        </w:rPr>
        <w:t>SubWidthC</w:t>
      </w:r>
      <w:r w:rsidRPr="00F43CC3">
        <w:rPr>
          <w:lang w:val="en-CA"/>
        </w:rPr>
        <w:t> x − 1</w:t>
      </w:r>
      <w:r w:rsidRPr="00F43CC3">
        <w:rPr>
          <w:lang w:val="en-CA" w:eastAsia="ko-KR"/>
        </w:rPr>
        <w:t> ][</w:t>
      </w:r>
      <w:r w:rsidRPr="00F43CC3">
        <w:rPr>
          <w:lang w:val="en-CA"/>
        </w:rPr>
        <w:t> −1 ] +</w:t>
      </w:r>
      <w:r w:rsidRPr="00F43CC3">
        <w:rPr>
          <w:lang w:val="en-CA"/>
        </w:rPr>
        <w:br/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 w:eastAsia="ko-KR"/>
        </w:rPr>
        <w:tab/>
        <w:t>F4[ 0 ][ 2 ] * </w:t>
      </w:r>
      <w:r w:rsidRPr="00F43CC3">
        <w:rPr>
          <w:lang w:val="en-CA"/>
        </w:rPr>
        <w:t>pY[ SubWidthC * x − 1</w:t>
      </w:r>
      <w:r w:rsidRPr="00F43CC3">
        <w:rPr>
          <w:lang w:val="en-CA" w:eastAsia="ko-KR"/>
        </w:rPr>
        <w:t> ][ </w:t>
      </w:r>
      <w:r w:rsidRPr="00F43CC3">
        <w:rPr>
          <w:lang w:val="en-CA"/>
        </w:rPr>
        <w:t>−2 ] +</w:t>
      </w:r>
      <w:r w:rsidRPr="00F43CC3">
        <w:rPr>
          <w:lang w:val="en-CA"/>
        </w:rPr>
        <w:br/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 w:eastAsia="ko-KR"/>
        </w:rPr>
        <w:tab/>
        <w:t>F4[ 1 ][ 1 ] * </w:t>
      </w:r>
      <w:r w:rsidRPr="00F43CC3">
        <w:rPr>
          <w:lang w:val="en-CA"/>
        </w:rPr>
        <w:t>pY[ SubWidthC * x</w:t>
      </w:r>
      <w:r w:rsidRPr="00F43CC3">
        <w:rPr>
          <w:lang w:val="en-CA" w:eastAsia="ko-KR"/>
        </w:rPr>
        <w:t> ][ </w:t>
      </w:r>
      <w:r w:rsidRPr="00F43CC3">
        <w:rPr>
          <w:lang w:val="en-CA"/>
        </w:rPr>
        <w:t>−1 ] +</w:t>
      </w:r>
      <w:r w:rsidRPr="00F43CC3">
        <w:rPr>
          <w:lang w:val="en-CA"/>
        </w:rPr>
        <w:tab/>
      </w:r>
      <w:r w:rsidRPr="00F43CC3">
        <w:rPr>
          <w:noProof/>
          <w:lang w:val="en-CA"/>
        </w:rPr>
        <w:t>(</w:t>
      </w:r>
      <w:r w:rsidRPr="00F43CC3">
        <w:rPr>
          <w:noProof/>
          <w:lang w:val="en-CA"/>
        </w:rPr>
        <w:fldChar w:fldCharType="begin" w:fldLock="1"/>
      </w:r>
      <w:r w:rsidRPr="00F43CC3">
        <w:rPr>
          <w:noProof/>
          <w:lang w:val="en-CA"/>
        </w:rPr>
        <w:instrText xml:space="preserve"> SEQ Equation \* ARABIC </w:instrText>
      </w:r>
      <w:r w:rsidRPr="00F43CC3">
        <w:rPr>
          <w:noProof/>
          <w:lang w:val="en-CA"/>
        </w:rPr>
        <w:fldChar w:fldCharType="separate"/>
      </w:r>
      <w:r>
        <w:rPr>
          <w:noProof/>
          <w:lang w:val="en-CA"/>
        </w:rPr>
        <w:t>378</w:t>
      </w:r>
      <w:r w:rsidRPr="00F43CC3">
        <w:rPr>
          <w:noProof/>
          <w:lang w:val="en-CA"/>
        </w:rPr>
        <w:fldChar w:fldCharType="end"/>
      </w:r>
      <w:r w:rsidRPr="00F43CC3">
        <w:rPr>
          <w:noProof/>
          <w:lang w:val="en-CA"/>
        </w:rPr>
        <w:t>)</w:t>
      </w:r>
      <w:r w:rsidRPr="00F43CC3">
        <w:rPr>
          <w:lang w:val="en-CA"/>
        </w:rPr>
        <w:br/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 w:eastAsia="ko-KR"/>
        </w:rPr>
        <w:tab/>
        <w:t>F4[ 1 ][ 2 ] * </w:t>
      </w:r>
      <w:r w:rsidRPr="00F43CC3">
        <w:rPr>
          <w:lang w:val="en-CA"/>
        </w:rPr>
        <w:t>pY[ SubWidthC * x</w:t>
      </w:r>
      <w:r w:rsidRPr="00F43CC3">
        <w:rPr>
          <w:lang w:val="en-CA" w:eastAsia="ko-KR"/>
        </w:rPr>
        <w:t> ][</w:t>
      </w:r>
      <w:r w:rsidRPr="00F43CC3">
        <w:rPr>
          <w:lang w:val="en-CA"/>
        </w:rPr>
        <w:t> −2] +</w:t>
      </w:r>
      <w:r w:rsidRPr="00F43CC3">
        <w:rPr>
          <w:lang w:val="en-CA"/>
        </w:rPr>
        <w:br/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 w:eastAsia="ko-KR"/>
        </w:rPr>
        <w:tab/>
        <w:t>F4[ 2 ][ 1 ] * </w:t>
      </w:r>
      <w:r w:rsidRPr="00F43CC3">
        <w:rPr>
          <w:lang w:val="en-CA"/>
        </w:rPr>
        <w:t>pY[ SubWidthC * x + 1 </w:t>
      </w:r>
      <w:r w:rsidRPr="00F43CC3">
        <w:rPr>
          <w:lang w:val="en-CA" w:eastAsia="ko-KR"/>
        </w:rPr>
        <w:t>][</w:t>
      </w:r>
      <w:r w:rsidRPr="00F43CC3">
        <w:rPr>
          <w:lang w:val="en-CA"/>
        </w:rPr>
        <w:t> −1 ] +</w:t>
      </w:r>
      <w:r w:rsidRPr="00F43CC3">
        <w:rPr>
          <w:lang w:val="en-CA"/>
        </w:rPr>
        <w:br/>
      </w:r>
      <w:r w:rsidRPr="00F43CC3">
        <w:rPr>
          <w:noProof/>
          <w:lang w:val="en-CA" w:eastAsia="ko-KR"/>
        </w:rPr>
        <w:tab/>
      </w:r>
      <w:r w:rsidRPr="00F43CC3">
        <w:rPr>
          <w:noProof/>
          <w:lang w:val="en-CA" w:eastAsia="ko-KR"/>
        </w:rPr>
        <w:tab/>
        <w:t>F4[ 2 ][ 2 ] * </w:t>
      </w:r>
      <w:r w:rsidRPr="00F43CC3">
        <w:rPr>
          <w:lang w:val="en-CA"/>
        </w:rPr>
        <w:t>pY[ SubWidthC * x + 1 </w:t>
      </w:r>
      <w:r w:rsidRPr="00F43CC3">
        <w:rPr>
          <w:lang w:val="en-CA" w:eastAsia="ko-KR"/>
        </w:rPr>
        <w:t>][</w:t>
      </w:r>
      <w:r w:rsidRPr="00F43CC3">
        <w:rPr>
          <w:lang w:val="en-CA"/>
        </w:rPr>
        <w:t> −2 ] + 4 ) &gt;&gt; 3</w:t>
      </w:r>
    </w:p>
    <w:p w14:paraId="1270DE32" w14:textId="77777777" w:rsidR="00F12D59" w:rsidRPr="00FF72B9" w:rsidRDefault="00F12D59" w:rsidP="00F12D59">
      <w:pPr>
        <w:numPr>
          <w:ilvl w:val="4"/>
          <w:numId w:val="3"/>
        </w:numPr>
        <w:tabs>
          <w:tab w:val="clear" w:pos="794"/>
          <w:tab w:val="clear" w:pos="1191"/>
          <w:tab w:val="left" w:pos="1440"/>
          <w:tab w:val="left" w:pos="1701"/>
        </w:tabs>
        <w:rPr>
          <w:noProof/>
          <w:lang w:val="en-CA"/>
        </w:rPr>
      </w:pPr>
      <w:r w:rsidRPr="00FF72B9">
        <w:rPr>
          <w:noProof/>
          <w:lang w:val="en-CA"/>
        </w:rPr>
        <w:t>Otherwise (bCTUboundary is equal to TRUE), the following applies:</w:t>
      </w:r>
    </w:p>
    <w:p w14:paraId="0F08F264" w14:textId="77777777" w:rsidR="00F12D59" w:rsidRPr="00FF72B9" w:rsidRDefault="00F12D59" w:rsidP="00F12D59">
      <w:pPr>
        <w:pStyle w:val="Equation"/>
        <w:tabs>
          <w:tab w:val="clear" w:pos="794"/>
          <w:tab w:val="clear" w:pos="1588"/>
          <w:tab w:val="left" w:pos="3330"/>
          <w:tab w:val="left" w:pos="3690"/>
          <w:tab w:val="left" w:pos="4536"/>
          <w:tab w:val="left" w:pos="4820"/>
        </w:tabs>
        <w:ind w:left="2160"/>
        <w:rPr>
          <w:noProof/>
          <w:lang w:val="en-CA"/>
        </w:rPr>
      </w:pPr>
      <w:r w:rsidRPr="00FF72B9">
        <w:rPr>
          <w:noProof/>
          <w:lang w:val="en-CA"/>
        </w:rPr>
        <w:t>pSelDsY</w:t>
      </w:r>
      <w:r w:rsidRPr="00FF72B9">
        <w:rPr>
          <w:noProof/>
          <w:lang w:val="en-CA" w:eastAsia="ko-KR"/>
        </w:rPr>
        <w:t>[ idx</w:t>
      </w:r>
      <w:r w:rsidRPr="00FF72B9">
        <w:rPr>
          <w:noProof/>
          <w:lang w:val="en-CA"/>
        </w:rPr>
        <w:t> ] = </w:t>
      </w:r>
      <w:r w:rsidRPr="00FF72B9">
        <w:rPr>
          <w:lang w:val="en-CA"/>
        </w:rPr>
        <w:t>( F2[ 0 ] * pY</w:t>
      </w:r>
      <w:r w:rsidRPr="00FF72B9">
        <w:rPr>
          <w:lang w:val="en-CA" w:eastAsia="ko-KR"/>
        </w:rPr>
        <w:t>[</w:t>
      </w:r>
      <w:r w:rsidRPr="00FF72B9">
        <w:rPr>
          <w:lang w:val="en-CA"/>
        </w:rPr>
        <w:t> SubWidthC * x − 1</w:t>
      </w:r>
      <w:r w:rsidRPr="00FF72B9">
        <w:rPr>
          <w:lang w:val="en-CA" w:eastAsia="ko-KR"/>
        </w:rPr>
        <w:t> </w:t>
      </w:r>
      <w:r w:rsidRPr="00FF72B9">
        <w:rPr>
          <w:lang w:val="en-CA"/>
        </w:rPr>
        <w:t>][ −1</w:t>
      </w:r>
      <w:r w:rsidRPr="00FF72B9">
        <w:rPr>
          <w:lang w:val="en-CA" w:eastAsia="ko-KR"/>
        </w:rPr>
        <w:t> </w:t>
      </w:r>
      <w:r w:rsidRPr="00FF72B9">
        <w:rPr>
          <w:lang w:val="en-CA"/>
        </w:rPr>
        <w:t>] +</w:t>
      </w:r>
      <w:r w:rsidRPr="00FF72B9">
        <w:rPr>
          <w:lang w:val="en-CA"/>
        </w:rPr>
        <w:br/>
      </w:r>
      <w:r w:rsidRPr="00FF72B9">
        <w:rPr>
          <w:noProof/>
          <w:lang w:val="en-CA" w:eastAsia="ko-KR"/>
        </w:rPr>
        <w:tab/>
      </w:r>
      <w:r w:rsidRPr="00FF72B9">
        <w:rPr>
          <w:noProof/>
          <w:lang w:val="en-CA" w:eastAsia="ko-KR"/>
        </w:rPr>
        <w:tab/>
      </w:r>
      <w:r w:rsidRPr="00FF72B9">
        <w:rPr>
          <w:lang w:val="en-CA"/>
        </w:rPr>
        <w:t>F2[ 1 ] * pY</w:t>
      </w:r>
      <w:r w:rsidRPr="00FF72B9">
        <w:rPr>
          <w:lang w:val="en-CA" w:eastAsia="ko-KR"/>
        </w:rPr>
        <w:t>[</w:t>
      </w:r>
      <w:r w:rsidRPr="00FF72B9">
        <w:rPr>
          <w:lang w:val="en-CA"/>
        </w:rPr>
        <w:t> SubWidthC * x ][ −1</w:t>
      </w:r>
      <w:r w:rsidRPr="00FF72B9">
        <w:rPr>
          <w:lang w:val="en-CA" w:eastAsia="ko-KR"/>
        </w:rPr>
        <w:t> </w:t>
      </w:r>
      <w:r w:rsidRPr="00FF72B9">
        <w:rPr>
          <w:lang w:val="en-CA"/>
        </w:rPr>
        <w:t>] +</w:t>
      </w:r>
      <w:r w:rsidRPr="00FF72B9">
        <w:rPr>
          <w:lang w:val="en-CA"/>
        </w:rPr>
        <w:tab/>
      </w:r>
      <w:r w:rsidRPr="00FF72B9">
        <w:rPr>
          <w:noProof/>
          <w:lang w:val="en-CA"/>
        </w:rPr>
        <w:t>(</w:t>
      </w:r>
      <w:r w:rsidRPr="00FF72B9">
        <w:rPr>
          <w:noProof/>
          <w:lang w:val="en-CA"/>
        </w:rPr>
        <w:fldChar w:fldCharType="begin" w:fldLock="1"/>
      </w:r>
      <w:r w:rsidRPr="00FF72B9">
        <w:rPr>
          <w:noProof/>
          <w:lang w:val="en-CA"/>
        </w:rPr>
        <w:instrText xml:space="preserve"> SEQ Equation \* ARABIC </w:instrText>
      </w:r>
      <w:r w:rsidRPr="00FF72B9">
        <w:rPr>
          <w:noProof/>
          <w:lang w:val="en-CA"/>
        </w:rPr>
        <w:fldChar w:fldCharType="separate"/>
      </w:r>
      <w:r w:rsidRPr="00FF72B9">
        <w:rPr>
          <w:noProof/>
          <w:lang w:val="en-CA"/>
        </w:rPr>
        <w:t>379</w:t>
      </w:r>
      <w:r w:rsidRPr="00FF72B9">
        <w:rPr>
          <w:noProof/>
          <w:lang w:val="en-CA"/>
        </w:rPr>
        <w:fldChar w:fldCharType="end"/>
      </w:r>
      <w:r w:rsidRPr="00FF72B9">
        <w:rPr>
          <w:noProof/>
          <w:lang w:val="en-CA"/>
        </w:rPr>
        <w:t>)</w:t>
      </w:r>
      <w:r w:rsidRPr="00FF72B9">
        <w:rPr>
          <w:lang w:val="en-CA"/>
        </w:rPr>
        <w:br/>
      </w:r>
      <w:r w:rsidRPr="00FF72B9">
        <w:rPr>
          <w:noProof/>
          <w:lang w:val="en-CA" w:eastAsia="ko-KR"/>
        </w:rPr>
        <w:tab/>
      </w:r>
      <w:r w:rsidRPr="00FF72B9">
        <w:rPr>
          <w:noProof/>
          <w:lang w:val="en-CA" w:eastAsia="ko-KR"/>
        </w:rPr>
        <w:tab/>
      </w:r>
      <w:r w:rsidRPr="00FF72B9">
        <w:rPr>
          <w:lang w:val="en-CA"/>
        </w:rPr>
        <w:t>F2[ 2 ] * pY</w:t>
      </w:r>
      <w:r w:rsidRPr="00FF72B9">
        <w:rPr>
          <w:lang w:val="en-CA" w:eastAsia="ko-KR"/>
        </w:rPr>
        <w:t>[ </w:t>
      </w:r>
      <w:r w:rsidRPr="00FF72B9">
        <w:rPr>
          <w:lang w:val="en-CA"/>
        </w:rPr>
        <w:t>SubWidthC * x + 1][ −1</w:t>
      </w:r>
      <w:r w:rsidRPr="00FF72B9">
        <w:rPr>
          <w:lang w:val="en-CA" w:eastAsia="ko-KR"/>
        </w:rPr>
        <w:t> </w:t>
      </w:r>
      <w:r w:rsidRPr="00FF72B9">
        <w:rPr>
          <w:lang w:val="en-CA"/>
        </w:rPr>
        <w:t>] + 2 ) &gt;&gt; 2</w:t>
      </w:r>
    </w:p>
    <w:p w14:paraId="30BDAD1D" w14:textId="77777777" w:rsidR="004218DD" w:rsidRDefault="004218DD"/>
    <w:sectPr w:rsidR="00421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Luong Pham Van" w:date="2020-02-06T13:53:00Z" w:initials="LPV">
    <w:p w14:paraId="62ABE148" w14:textId="6935AFE0" w:rsidR="000B174B" w:rsidRDefault="000B174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y= -3 should be set also since it may be used when </w:t>
      </w:r>
      <w:r w:rsidRPr="00F43CC3">
        <w:rPr>
          <w:noProof/>
          <w:lang w:val="en-CA"/>
        </w:rPr>
        <w:t>sps_chroma_vertical_collocated_flag</w:t>
      </w:r>
      <w:r>
        <w:rPr>
          <w:noProof/>
          <w:lang w:val="en-CA"/>
        </w:rPr>
        <w:t xml:space="preserve"> = 1</w:t>
      </w:r>
    </w:p>
  </w:comment>
  <w:comment w:id="4" w:author="Luong Pham Van" w:date="2020-02-06T13:51:00Z" w:initials="LPV">
    <w:p w14:paraId="3A8B56A9" w14:textId="5500859C" w:rsidR="00714070" w:rsidRDefault="00714070">
      <w:pPr>
        <w:pStyle w:val="CommentText"/>
      </w:pPr>
      <w:r>
        <w:rPr>
          <w:rStyle w:val="CommentReference"/>
        </w:rPr>
        <w:annotationRef/>
      </w:r>
      <w:r>
        <w:t>Should move this part to a higher level because it it used by other sections than only section 3.</w:t>
      </w:r>
    </w:p>
  </w:comment>
  <w:comment w:id="5" w:author="Luong Pham Van" w:date="2020-02-06T13:54:00Z" w:initials="LPV">
    <w:p w14:paraId="3EF604FB" w14:textId="33C67B61" w:rsidR="000B174B" w:rsidRDefault="000B174B">
      <w:pPr>
        <w:pStyle w:val="CommentText"/>
      </w:pPr>
      <w:r>
        <w:rPr>
          <w:rStyle w:val="CommentReference"/>
        </w:rPr>
        <w:annotationRef/>
      </w:r>
      <w:r>
        <w:rPr>
          <w:noProof/>
          <w:lang w:val="en-CA"/>
        </w:rPr>
        <w:t xml:space="preserve">If </w:t>
      </w:r>
      <w:r w:rsidRPr="00FF72B9">
        <w:rPr>
          <w:noProof/>
          <w:lang w:val="en-CA"/>
        </w:rPr>
        <w:t>bCTUboundary is equal to TRUE</w:t>
      </w:r>
      <w:r>
        <w:rPr>
          <w:noProof/>
          <w:lang w:val="en-CA"/>
        </w:rPr>
        <w:t xml:space="preserve">, the filter is the same whatever </w:t>
      </w:r>
      <w:r w:rsidRPr="00F43CC3">
        <w:rPr>
          <w:noProof/>
          <w:lang w:val="en-CA"/>
        </w:rPr>
        <w:t>sps_chroma_vertical_collocated_flag is equal</w:t>
      </w:r>
      <w:r>
        <w:rPr>
          <w:noProof/>
          <w:lang w:val="en-CA"/>
        </w:rPr>
        <w:t xml:space="preserve"> 0 or 1. Rewrite to make the spec more clean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2ABE148" w15:done="0"/>
  <w15:commentEx w15:paraId="3A8B56A9" w15:done="0"/>
  <w15:commentEx w15:paraId="3EF604F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2ABE148" w16cid:durableId="21E698C2"/>
  <w16cid:commentId w16cid:paraId="3A8B56A9" w16cid:durableId="21E69850"/>
  <w16cid:commentId w16cid:paraId="3EF604FB" w16cid:durableId="21E6992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3F45CA"/>
    <w:multiLevelType w:val="hybridMultilevel"/>
    <w:tmpl w:val="FECA493C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FFFFFFFF">
      <w:start w:val="5"/>
      <w:numFmt w:val="bullet"/>
      <w:lvlText w:val="–"/>
      <w:lvlJc w:val="left"/>
      <w:pPr>
        <w:tabs>
          <w:tab w:val="num" w:pos="1600"/>
        </w:tabs>
        <w:ind w:left="1600" w:hanging="400"/>
      </w:pPr>
      <w:rPr>
        <w:rFonts w:ascii="Times New Roman" w:eastAsia="Times New Roman" w:hAnsi="Times New Roman" w:hint="default"/>
      </w:rPr>
    </w:lvl>
    <w:lvl w:ilvl="4" w:tplc="CCE27728">
      <w:start w:val="1"/>
      <w:numFmt w:val="bullet"/>
      <w:lvlText w:val="–"/>
      <w:lvlJc w:val="left"/>
      <w:pPr>
        <w:tabs>
          <w:tab w:val="num" w:pos="1570"/>
        </w:tabs>
        <w:ind w:left="1570" w:hanging="400"/>
      </w:pPr>
      <w:rPr>
        <w:rFonts w:ascii="Courier New" w:hAnsi="Courier New" w:hint="default"/>
      </w:rPr>
    </w:lvl>
    <w:lvl w:ilvl="5" w:tplc="385C80BC">
      <w:start w:val="1"/>
      <w:numFmt w:val="bullet"/>
      <w:lvlText w:val="–"/>
      <w:lvlJc w:val="left"/>
      <w:pPr>
        <w:tabs>
          <w:tab w:val="num" w:pos="2400"/>
        </w:tabs>
        <w:ind w:left="2400" w:hanging="400"/>
      </w:pPr>
      <w:rPr>
        <w:rFonts w:ascii="Times New Roman" w:hAnsi="Times New Roman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54230073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5EF70699"/>
    <w:multiLevelType w:val="hybridMultilevel"/>
    <w:tmpl w:val="EA30F108"/>
    <w:lvl w:ilvl="0" w:tplc="84CC2C8A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  <w:lang w:val="en-GB"/>
      </w:rPr>
    </w:lvl>
    <w:lvl w:ilvl="1" w:tplc="FFFFFFFF">
      <w:start w:val="5"/>
      <w:numFmt w:val="bullet"/>
      <w:pStyle w:val="AppendixHeading2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bullet"/>
      <w:pStyle w:val="AppendixHeading3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pStyle w:val="AppendixHeading4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pStyle w:val="AppendixHeading5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uong Pham Van">
    <w15:presenceInfo w15:providerId="AD" w15:userId="S::lphamvan@qti.qualcomm.com::c058848b-560d-4b0e-9796-71ca8046bf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B7A"/>
    <w:rsid w:val="000B174B"/>
    <w:rsid w:val="00302C60"/>
    <w:rsid w:val="004218DD"/>
    <w:rsid w:val="005046B2"/>
    <w:rsid w:val="005B639D"/>
    <w:rsid w:val="00714070"/>
    <w:rsid w:val="007A1B4D"/>
    <w:rsid w:val="00A65B7A"/>
    <w:rsid w:val="00ED1DDB"/>
    <w:rsid w:val="00EF7D4E"/>
    <w:rsid w:val="00F12D59"/>
    <w:rsid w:val="00FF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A2D28"/>
  <w15:chartTrackingRefBased/>
  <w15:docId w15:val="{BBD92411-A833-43D0-8B1F-8C0C3D69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2D59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SimSun" w:hAnsi="Times New Roman" w:cs="Times New Roman"/>
      <w:sz w:val="20"/>
      <w:szCs w:val="20"/>
      <w:lang w:val="en-GB"/>
    </w:rPr>
  </w:style>
  <w:style w:type="paragraph" w:styleId="Heading1">
    <w:name w:val="heading 1"/>
    <w:aliases w:val="Heading U,H1,H11,Œ©o‚µ 1,뙥,?co??E 1,h1,?c,?co?ƒÊ 1,?,Œ,Œ©,Œ...,Œ©oâµ 1,?co?ÄÊ 1,Î,Î©,Î..."/>
    <w:basedOn w:val="Normal"/>
    <w:next w:val="Normal"/>
    <w:link w:val="Heading1Char"/>
    <w:qFormat/>
    <w:rsid w:val="00F12D59"/>
    <w:pPr>
      <w:keepNext/>
      <w:keepLines/>
      <w:numPr>
        <w:numId w:val="1"/>
      </w:numPr>
      <w:spacing w:before="360"/>
      <w:jc w:val="left"/>
      <w:outlineLvl w:val="0"/>
    </w:pPr>
    <w:rPr>
      <w:b/>
      <w:sz w:val="24"/>
    </w:rPr>
  </w:style>
  <w:style w:type="paragraph" w:styleId="Heading2">
    <w:name w:val="heading 2"/>
    <w:aliases w:val="H2,H21,Œ©o‚µ 2,뙥2,?co??E 2,h2,?c1,?co?ƒÊ 2,?2,Œ1,Œ2,Œ©2,...,Œ©_o‚µ 2,Œ©1,Œ©oâµ 2,?co?ÄÊ 2,Î1,Î2,Î©2,Î©_oâµ 2,Î©1"/>
    <w:basedOn w:val="Normal"/>
    <w:next w:val="Normal"/>
    <w:link w:val="Heading2Char"/>
    <w:qFormat/>
    <w:rsid w:val="00F12D59"/>
    <w:pPr>
      <w:keepNext/>
      <w:keepLines/>
      <w:numPr>
        <w:ilvl w:val="1"/>
        <w:numId w:val="1"/>
      </w:numPr>
      <w:spacing w:before="360"/>
      <w:outlineLvl w:val="1"/>
    </w:pPr>
    <w:rPr>
      <w:b/>
      <w:sz w:val="22"/>
    </w:rPr>
  </w:style>
  <w:style w:type="paragraph" w:styleId="Heading3">
    <w:name w:val="heading 3"/>
    <w:aliases w:val="H3,H31,h3"/>
    <w:basedOn w:val="Normal"/>
    <w:next w:val="Normal"/>
    <w:link w:val="Heading3Char"/>
    <w:qFormat/>
    <w:rsid w:val="00F12D59"/>
    <w:pPr>
      <w:keepNext/>
      <w:keepLines/>
      <w:numPr>
        <w:ilvl w:val="2"/>
        <w:numId w:val="1"/>
      </w:numPr>
      <w:spacing w:before="181"/>
      <w:outlineLvl w:val="2"/>
    </w:pPr>
    <w:rPr>
      <w:b/>
    </w:rPr>
  </w:style>
  <w:style w:type="paragraph" w:styleId="Heading4">
    <w:name w:val="heading 4"/>
    <w:aliases w:val="Heading 4 Char1,Heading 4 Char Char,H4,H41,h4,0.1.1.1 Titre 4 + Left:  0&quot;,First line:  0&quot;,0.1.1...,0.1.1.1 Titre 4"/>
    <w:basedOn w:val="Heading3"/>
    <w:next w:val="Normal"/>
    <w:link w:val="Heading4Char"/>
    <w:qFormat/>
    <w:rsid w:val="00F12D59"/>
    <w:pPr>
      <w:numPr>
        <w:ilvl w:val="3"/>
      </w:numPr>
      <w:outlineLvl w:val="3"/>
    </w:pPr>
  </w:style>
  <w:style w:type="paragraph" w:styleId="Heading5">
    <w:name w:val="heading 5"/>
    <w:aliases w:val="H5,H51,h5"/>
    <w:basedOn w:val="Heading3"/>
    <w:next w:val="Normal"/>
    <w:link w:val="Heading5Char"/>
    <w:qFormat/>
    <w:rsid w:val="00F12D59"/>
    <w:pPr>
      <w:numPr>
        <w:ilvl w:val="4"/>
      </w:numPr>
      <w:tabs>
        <w:tab w:val="clear" w:pos="794"/>
        <w:tab w:val="left" w:pos="907"/>
      </w:tabs>
      <w:outlineLvl w:val="4"/>
    </w:pPr>
  </w:style>
  <w:style w:type="paragraph" w:styleId="Heading6">
    <w:name w:val="heading 6"/>
    <w:aliases w:val="H6,H61,h6"/>
    <w:basedOn w:val="Heading3"/>
    <w:next w:val="Normal"/>
    <w:link w:val="Heading6Char"/>
    <w:qFormat/>
    <w:rsid w:val="00F12D59"/>
    <w:pPr>
      <w:numPr>
        <w:ilvl w:val="5"/>
      </w:numPr>
      <w:outlineLvl w:val="5"/>
    </w:pPr>
  </w:style>
  <w:style w:type="paragraph" w:styleId="Heading7">
    <w:name w:val="heading 7"/>
    <w:basedOn w:val="Heading3"/>
    <w:next w:val="Normal"/>
    <w:link w:val="Heading7Char"/>
    <w:qFormat/>
    <w:rsid w:val="00F12D59"/>
    <w:pPr>
      <w:numPr>
        <w:ilvl w:val="6"/>
      </w:numPr>
      <w:outlineLvl w:val="6"/>
    </w:pPr>
  </w:style>
  <w:style w:type="paragraph" w:styleId="Heading8">
    <w:name w:val="heading 8"/>
    <w:basedOn w:val="Heading9"/>
    <w:next w:val="Normal"/>
    <w:link w:val="Heading8Char"/>
    <w:qFormat/>
    <w:rsid w:val="00F12D59"/>
    <w:pPr>
      <w:numPr>
        <w:ilvl w:val="7"/>
        <w:numId w:val="1"/>
      </w:numPr>
      <w:tabs>
        <w:tab w:val="clear" w:pos="794"/>
        <w:tab w:val="clear" w:pos="1191"/>
        <w:tab w:val="clear" w:pos="1588"/>
        <w:tab w:val="clear" w:pos="1985"/>
      </w:tabs>
      <w:spacing w:before="360"/>
      <w:jc w:val="center"/>
      <w:outlineLvl w:val="7"/>
    </w:pPr>
    <w:rPr>
      <w:rFonts w:ascii="Times New Roman" w:eastAsia="SimSun" w:hAnsi="Times New Roman" w:cs="Times New Roman"/>
      <w:b/>
      <w:i w:val="0"/>
      <w:iCs w:val="0"/>
      <w:color w:val="auto"/>
      <w:sz w:val="24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2D5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U Char,H1 Char,H11 Char,Œ©o‚µ 1 Char,뙥 Char,?co??E 1 Char,h1 Char,?c Char,?co?ƒÊ 1 Char,? Char,Œ Char,Œ© Char,Œ... Char,Œ©oâµ 1 Char,?co?ÄÊ 1 Char,Î Char,Î© Char,Î... Char"/>
    <w:basedOn w:val="DefaultParagraphFont"/>
    <w:link w:val="Heading1"/>
    <w:rsid w:val="00F12D59"/>
    <w:rPr>
      <w:rFonts w:ascii="Times New Roman" w:eastAsia="SimSun" w:hAnsi="Times New Roman" w:cs="Times New Roman"/>
      <w:b/>
      <w:sz w:val="24"/>
      <w:szCs w:val="20"/>
      <w:lang w:val="en-GB"/>
    </w:rPr>
  </w:style>
  <w:style w:type="character" w:customStyle="1" w:styleId="Heading2Char">
    <w:name w:val="Heading 2 Char"/>
    <w:aliases w:val="H2 Char,H21 Char,Œ©o‚µ 2 Char,뙥2 Char,?co??E 2 Char,h2 Char,?c1 Char,?co?ƒÊ 2 Char,?2 Char,Œ1 Char,Œ2 Char,Œ©2 Char,... Char,Œ©_o‚µ 2 Char,Œ©1 Char,Œ©oâµ 2 Char,?co?ÄÊ 2 Char,Î1 Char,Î2 Char,Î©2 Char,Î©_oâµ 2 Char,Î©1 Char"/>
    <w:basedOn w:val="DefaultParagraphFont"/>
    <w:link w:val="Heading2"/>
    <w:rsid w:val="00F12D59"/>
    <w:rPr>
      <w:rFonts w:ascii="Times New Roman" w:eastAsia="SimSun" w:hAnsi="Times New Roman" w:cs="Times New Roman"/>
      <w:b/>
      <w:szCs w:val="20"/>
      <w:lang w:val="en-GB"/>
    </w:rPr>
  </w:style>
  <w:style w:type="character" w:customStyle="1" w:styleId="Heading3Char">
    <w:name w:val="Heading 3 Char"/>
    <w:aliases w:val="H3 Char,H31 Char,h3 Char"/>
    <w:basedOn w:val="DefaultParagraphFont"/>
    <w:link w:val="Heading3"/>
    <w:rsid w:val="00F12D59"/>
    <w:rPr>
      <w:rFonts w:ascii="Times New Roman" w:eastAsia="SimSun" w:hAnsi="Times New Roman" w:cs="Times New Roman"/>
      <w:b/>
      <w:sz w:val="20"/>
      <w:szCs w:val="20"/>
      <w:lang w:val="en-GB"/>
    </w:rPr>
  </w:style>
  <w:style w:type="character" w:customStyle="1" w:styleId="Heading4Char">
    <w:name w:val="Heading 4 Char"/>
    <w:aliases w:val="Heading 4 Char1 Char,Heading 4 Char Char Char,H4 Char,H41 Char,h4 Char,0.1.1.1 Titre 4 + Left:  0&quot; Char,First line:  0&quot; Char,0.1.1... Char,0.1.1.1 Titre 4 Char"/>
    <w:basedOn w:val="DefaultParagraphFont"/>
    <w:link w:val="Heading4"/>
    <w:rsid w:val="00F12D59"/>
    <w:rPr>
      <w:rFonts w:ascii="Times New Roman" w:eastAsia="SimSun" w:hAnsi="Times New Roman" w:cs="Times New Roman"/>
      <w:b/>
      <w:sz w:val="20"/>
      <w:szCs w:val="20"/>
      <w:lang w:val="en-GB"/>
    </w:rPr>
  </w:style>
  <w:style w:type="character" w:customStyle="1" w:styleId="Heading5Char">
    <w:name w:val="Heading 5 Char"/>
    <w:aliases w:val="H5 Char,H51 Char,h5 Char"/>
    <w:basedOn w:val="DefaultParagraphFont"/>
    <w:link w:val="Heading5"/>
    <w:rsid w:val="00F12D59"/>
    <w:rPr>
      <w:rFonts w:ascii="Times New Roman" w:eastAsia="SimSun" w:hAnsi="Times New Roman" w:cs="Times New Roman"/>
      <w:b/>
      <w:sz w:val="20"/>
      <w:szCs w:val="20"/>
      <w:lang w:val="en-GB"/>
    </w:rPr>
  </w:style>
  <w:style w:type="character" w:customStyle="1" w:styleId="Heading6Char">
    <w:name w:val="Heading 6 Char"/>
    <w:aliases w:val="H6 Char,H61 Char,h6 Char"/>
    <w:basedOn w:val="DefaultParagraphFont"/>
    <w:link w:val="Heading6"/>
    <w:rsid w:val="00F12D59"/>
    <w:rPr>
      <w:rFonts w:ascii="Times New Roman" w:eastAsia="SimSun" w:hAnsi="Times New Roman" w:cs="Times New Roman"/>
      <w:b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F12D59"/>
    <w:rPr>
      <w:rFonts w:ascii="Times New Roman" w:eastAsia="SimSun" w:hAnsi="Times New Roman" w:cs="Times New Roman"/>
      <w:b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F12D59"/>
    <w:rPr>
      <w:rFonts w:ascii="Times New Roman" w:eastAsia="SimSun" w:hAnsi="Times New Roman" w:cs="Times New Roman"/>
      <w:b/>
      <w:sz w:val="24"/>
      <w:szCs w:val="20"/>
      <w:lang w:val="en-GB"/>
    </w:rPr>
  </w:style>
  <w:style w:type="paragraph" w:customStyle="1" w:styleId="Equation">
    <w:name w:val="Equation"/>
    <w:basedOn w:val="Normal"/>
    <w:qFormat/>
    <w:rsid w:val="00F12D59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</w:style>
  <w:style w:type="paragraph" w:customStyle="1" w:styleId="AppendixHeading2">
    <w:name w:val="Appendix Heading 2"/>
    <w:basedOn w:val="Heading2"/>
    <w:uiPriority w:val="99"/>
    <w:rsid w:val="00F12D59"/>
    <w:pPr>
      <w:keepLines w:val="0"/>
      <w:numPr>
        <w:numId w:val="2"/>
      </w:numPr>
      <w:tabs>
        <w:tab w:val="clear" w:pos="794"/>
        <w:tab w:val="clear" w:pos="1191"/>
        <w:tab w:val="clear" w:pos="1588"/>
        <w:tab w:val="clear" w:pos="1985"/>
        <w:tab w:val="num" w:pos="576"/>
      </w:tabs>
      <w:spacing w:before="240" w:after="60"/>
      <w:ind w:left="576" w:hanging="576"/>
      <w:jc w:val="left"/>
    </w:pPr>
    <w:rPr>
      <w:rFonts w:eastAsia="Batang"/>
      <w:bCs/>
      <w:szCs w:val="22"/>
      <w:lang w:val="en-US"/>
    </w:rPr>
  </w:style>
  <w:style w:type="paragraph" w:customStyle="1" w:styleId="AppendixHeading3">
    <w:name w:val="Appendix Heading 3"/>
    <w:basedOn w:val="Heading3"/>
    <w:uiPriority w:val="99"/>
    <w:rsid w:val="00F12D59"/>
    <w:pPr>
      <w:keepLines w:val="0"/>
      <w:numPr>
        <w:numId w:val="2"/>
      </w:numPr>
      <w:tabs>
        <w:tab w:val="clear" w:pos="1191"/>
        <w:tab w:val="clear" w:pos="1588"/>
        <w:tab w:val="clear" w:pos="1985"/>
      </w:tabs>
      <w:spacing w:before="240" w:after="60"/>
      <w:ind w:left="720" w:hanging="720"/>
      <w:jc w:val="left"/>
    </w:pPr>
    <w:rPr>
      <w:rFonts w:eastAsia="Batang"/>
      <w:bCs/>
      <w:sz w:val="22"/>
      <w:szCs w:val="22"/>
      <w:lang w:val="nb-NO"/>
    </w:rPr>
  </w:style>
  <w:style w:type="paragraph" w:customStyle="1" w:styleId="AppendixHeading4">
    <w:name w:val="Appendix Heading 4"/>
    <w:basedOn w:val="Heading4"/>
    <w:uiPriority w:val="99"/>
    <w:rsid w:val="00F12D59"/>
    <w:pPr>
      <w:keepLines w:val="0"/>
      <w:numPr>
        <w:numId w:val="2"/>
      </w:numPr>
      <w:tabs>
        <w:tab w:val="clear" w:pos="1191"/>
        <w:tab w:val="clear" w:pos="1588"/>
        <w:tab w:val="clear" w:pos="1985"/>
        <w:tab w:val="num" w:pos="864"/>
        <w:tab w:val="num" w:pos="1800"/>
      </w:tabs>
      <w:spacing w:before="240" w:after="60"/>
      <w:ind w:left="864" w:hanging="864"/>
      <w:jc w:val="left"/>
    </w:pPr>
    <w:rPr>
      <w:rFonts w:eastAsia="Batang"/>
      <w:bCs/>
      <w:sz w:val="22"/>
      <w:szCs w:val="22"/>
      <w:lang w:val="en-US" w:eastAsia="zh-CN"/>
    </w:rPr>
  </w:style>
  <w:style w:type="paragraph" w:customStyle="1" w:styleId="AppendixHeading5">
    <w:name w:val="Appendix Heading 5"/>
    <w:basedOn w:val="Heading5"/>
    <w:uiPriority w:val="99"/>
    <w:rsid w:val="00F12D59"/>
    <w:pPr>
      <w:keepNext w:val="0"/>
      <w:keepLines w:val="0"/>
      <w:numPr>
        <w:numId w:val="2"/>
      </w:numPr>
      <w:tabs>
        <w:tab w:val="clear" w:pos="907"/>
        <w:tab w:val="clear" w:pos="1191"/>
        <w:tab w:val="clear" w:pos="1588"/>
        <w:tab w:val="clear" w:pos="1985"/>
        <w:tab w:val="left" w:pos="794"/>
        <w:tab w:val="num" w:pos="1008"/>
        <w:tab w:val="num" w:pos="1800"/>
      </w:tabs>
      <w:spacing w:before="240" w:after="60"/>
      <w:ind w:left="1008" w:hanging="1008"/>
      <w:jc w:val="left"/>
    </w:pPr>
    <w:rPr>
      <w:rFonts w:eastAsia="Batang"/>
      <w:bCs/>
      <w:sz w:val="22"/>
      <w:szCs w:val="22"/>
      <w:lang w:val="en-US"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2D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140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407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4070"/>
    <w:rPr>
      <w:rFonts w:ascii="Times New Roman" w:eastAsia="SimSu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40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4070"/>
    <w:rPr>
      <w:rFonts w:ascii="Times New Roman" w:eastAsia="SimSu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070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070"/>
    <w:rPr>
      <w:rFonts w:ascii="Segoe UI" w:eastAsia="SimSu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1967</Words>
  <Characters>11214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Luong Pham Van</dc:creator>
  <cp:keywords/>
  <dc:description/>
  <cp:lastModifiedBy>Luong Pham Van</cp:lastModifiedBy>
  <cp:revision>11</cp:revision>
  <dcterms:created xsi:type="dcterms:W3CDTF">2020-02-06T21:31:00Z</dcterms:created>
  <dcterms:modified xsi:type="dcterms:W3CDTF">2020-02-06T22:37:00Z</dcterms:modified>
</cp:coreProperties>
</file>